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35E" w:rsidRPr="00B75A38" w:rsidRDefault="00B75A38" w:rsidP="0073235E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28.12.2024                                         452-п</w:t>
      </w:r>
    </w:p>
    <w:p w:rsidR="0073235E" w:rsidRDefault="0073235E" w:rsidP="0073235E">
      <w:pPr>
        <w:spacing w:after="0"/>
        <w:rPr>
          <w:rFonts w:ascii="Times New Roman" w:hAnsi="Times New Roman"/>
          <w:b/>
          <w:sz w:val="28"/>
        </w:rPr>
      </w:pPr>
    </w:p>
    <w:p w:rsidR="0073235E" w:rsidRDefault="0073235E" w:rsidP="0073235E">
      <w:pPr>
        <w:spacing w:after="0"/>
        <w:rPr>
          <w:rFonts w:ascii="Times New Roman" w:hAnsi="Times New Roman"/>
          <w:b/>
          <w:sz w:val="28"/>
        </w:rPr>
      </w:pPr>
    </w:p>
    <w:p w:rsidR="0073235E" w:rsidRDefault="0073235E" w:rsidP="0073235E">
      <w:pPr>
        <w:spacing w:after="0"/>
        <w:rPr>
          <w:rFonts w:ascii="Times New Roman" w:hAnsi="Times New Roman"/>
          <w:b/>
          <w:sz w:val="28"/>
        </w:rPr>
      </w:pPr>
    </w:p>
    <w:p w:rsidR="0073235E" w:rsidRDefault="0073235E" w:rsidP="0073235E">
      <w:pPr>
        <w:spacing w:after="0"/>
        <w:rPr>
          <w:rFonts w:ascii="Times New Roman" w:hAnsi="Times New Roman"/>
          <w:b/>
          <w:sz w:val="28"/>
        </w:rPr>
      </w:pPr>
    </w:p>
    <w:p w:rsidR="0073235E" w:rsidRDefault="0073235E" w:rsidP="0073235E">
      <w:pPr>
        <w:spacing w:after="0"/>
        <w:rPr>
          <w:rFonts w:ascii="Times New Roman" w:hAnsi="Times New Roman"/>
          <w:b/>
          <w:sz w:val="28"/>
        </w:rPr>
      </w:pPr>
    </w:p>
    <w:p w:rsidR="0073235E" w:rsidRDefault="0073235E" w:rsidP="0073235E">
      <w:pPr>
        <w:spacing w:after="0"/>
        <w:rPr>
          <w:rFonts w:ascii="Times New Roman" w:hAnsi="Times New Roman"/>
          <w:b/>
          <w:sz w:val="28"/>
        </w:rPr>
      </w:pPr>
    </w:p>
    <w:p w:rsidR="0073235E" w:rsidRDefault="0073235E" w:rsidP="0073235E">
      <w:pPr>
        <w:spacing w:after="0"/>
        <w:rPr>
          <w:rFonts w:ascii="Times New Roman" w:hAnsi="Times New Roman"/>
          <w:b/>
          <w:sz w:val="28"/>
        </w:rPr>
      </w:pPr>
    </w:p>
    <w:p w:rsidR="00971597" w:rsidRDefault="00971597" w:rsidP="0073235E">
      <w:pPr>
        <w:spacing w:after="0"/>
        <w:rPr>
          <w:rFonts w:ascii="Times New Roman" w:hAnsi="Times New Roman"/>
          <w:b/>
          <w:sz w:val="28"/>
        </w:rPr>
      </w:pPr>
    </w:p>
    <w:p w:rsidR="00971597" w:rsidRDefault="00971597" w:rsidP="0073235E">
      <w:pPr>
        <w:spacing w:after="0"/>
        <w:rPr>
          <w:rFonts w:ascii="Times New Roman" w:hAnsi="Times New Roman"/>
          <w:b/>
          <w:sz w:val="28"/>
        </w:rPr>
      </w:pPr>
    </w:p>
    <w:p w:rsidR="00971597" w:rsidRDefault="00971597" w:rsidP="0073235E">
      <w:pPr>
        <w:spacing w:after="0"/>
        <w:rPr>
          <w:rFonts w:ascii="Times New Roman" w:hAnsi="Times New Roman"/>
          <w:b/>
          <w:sz w:val="28"/>
        </w:rPr>
      </w:pPr>
    </w:p>
    <w:p w:rsidR="00971597" w:rsidRDefault="00971597" w:rsidP="0073235E">
      <w:pPr>
        <w:spacing w:after="0"/>
        <w:rPr>
          <w:rFonts w:ascii="Times New Roman" w:hAnsi="Times New Roman"/>
          <w:b/>
          <w:sz w:val="28"/>
        </w:rPr>
      </w:pPr>
    </w:p>
    <w:p w:rsidR="00971597" w:rsidRPr="00B16E10" w:rsidRDefault="00971597" w:rsidP="0073235E">
      <w:pPr>
        <w:spacing w:after="0"/>
        <w:rPr>
          <w:rFonts w:ascii="Times New Roman" w:hAnsi="Times New Roman"/>
          <w:b/>
          <w:sz w:val="28"/>
        </w:rPr>
      </w:pPr>
    </w:p>
    <w:p w:rsidR="00B41A4C" w:rsidRPr="00B52DB8" w:rsidRDefault="00B41A4C" w:rsidP="00971597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B52DB8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</w:t>
      </w:r>
    </w:p>
    <w:p w:rsidR="00B41A4C" w:rsidRPr="00B52DB8" w:rsidRDefault="00B41A4C" w:rsidP="00971597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B52DB8">
        <w:rPr>
          <w:rFonts w:ascii="PT Astra Serif" w:hAnsi="PT Astra Serif"/>
          <w:b/>
          <w:sz w:val="28"/>
          <w:szCs w:val="28"/>
        </w:rPr>
        <w:t xml:space="preserve">администрации Балашовского </w:t>
      </w:r>
      <w:proofErr w:type="gramStart"/>
      <w:r w:rsidRPr="00B52DB8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B52DB8">
        <w:rPr>
          <w:rFonts w:ascii="PT Astra Serif" w:hAnsi="PT Astra Serif"/>
          <w:b/>
          <w:sz w:val="28"/>
          <w:szCs w:val="28"/>
        </w:rPr>
        <w:t xml:space="preserve"> </w:t>
      </w:r>
    </w:p>
    <w:p w:rsidR="00B41A4C" w:rsidRPr="00B52DB8" w:rsidRDefault="00B41A4C" w:rsidP="00971597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B52DB8">
        <w:rPr>
          <w:rFonts w:ascii="PT Astra Serif" w:hAnsi="PT Astra Serif"/>
          <w:b/>
          <w:sz w:val="28"/>
          <w:szCs w:val="28"/>
        </w:rPr>
        <w:t>района от 26 декабря 2019 г. №469-п</w:t>
      </w:r>
    </w:p>
    <w:p w:rsidR="000154C3" w:rsidRPr="00B52DB8" w:rsidRDefault="008C5253" w:rsidP="00971597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B52DB8">
        <w:rPr>
          <w:rFonts w:ascii="PT Astra Serif" w:hAnsi="PT Astra Serif"/>
          <w:b/>
          <w:sz w:val="28"/>
          <w:szCs w:val="28"/>
        </w:rPr>
        <w:t>«</w:t>
      </w:r>
      <w:r w:rsidR="0073235E" w:rsidRPr="00B52DB8">
        <w:rPr>
          <w:rFonts w:ascii="PT Astra Serif" w:hAnsi="PT Astra Serif"/>
          <w:b/>
          <w:sz w:val="28"/>
          <w:szCs w:val="28"/>
        </w:rPr>
        <w:t xml:space="preserve">Об утверждении муниципальной программы </w:t>
      </w:r>
    </w:p>
    <w:p w:rsidR="000154C3" w:rsidRPr="00B52DB8" w:rsidRDefault="0073235E" w:rsidP="00971597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B52DB8">
        <w:rPr>
          <w:rFonts w:ascii="PT Astra Serif" w:hAnsi="PT Astra Serif"/>
          <w:b/>
          <w:sz w:val="28"/>
          <w:szCs w:val="28"/>
        </w:rPr>
        <w:t xml:space="preserve">«Развитие внутреннего туризма </w:t>
      </w:r>
      <w:proofErr w:type="gramStart"/>
      <w:r w:rsidRPr="00B52DB8">
        <w:rPr>
          <w:rFonts w:ascii="PT Astra Serif" w:hAnsi="PT Astra Serif"/>
          <w:b/>
          <w:sz w:val="28"/>
          <w:szCs w:val="28"/>
        </w:rPr>
        <w:t>в</w:t>
      </w:r>
      <w:proofErr w:type="gramEnd"/>
      <w:r w:rsidRPr="00B52DB8">
        <w:rPr>
          <w:rFonts w:ascii="PT Astra Serif" w:hAnsi="PT Astra Serif"/>
          <w:b/>
          <w:sz w:val="28"/>
          <w:szCs w:val="28"/>
        </w:rPr>
        <w:t xml:space="preserve"> </w:t>
      </w:r>
    </w:p>
    <w:p w:rsidR="0073235E" w:rsidRPr="00B52DB8" w:rsidRDefault="0073235E" w:rsidP="00971597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B52DB8">
        <w:rPr>
          <w:rFonts w:ascii="PT Astra Serif" w:hAnsi="PT Astra Serif"/>
          <w:b/>
          <w:sz w:val="28"/>
          <w:szCs w:val="28"/>
        </w:rPr>
        <w:t xml:space="preserve">Балашовском муниципальном </w:t>
      </w:r>
      <w:proofErr w:type="gramStart"/>
      <w:r w:rsidRPr="00B52DB8">
        <w:rPr>
          <w:rFonts w:ascii="PT Astra Serif" w:hAnsi="PT Astra Serif"/>
          <w:b/>
          <w:sz w:val="28"/>
          <w:szCs w:val="28"/>
        </w:rPr>
        <w:t>районе</w:t>
      </w:r>
      <w:proofErr w:type="gramEnd"/>
      <w:r w:rsidRPr="00B52DB8">
        <w:rPr>
          <w:rFonts w:ascii="PT Astra Serif" w:hAnsi="PT Astra Serif"/>
          <w:b/>
          <w:sz w:val="28"/>
          <w:szCs w:val="28"/>
        </w:rPr>
        <w:t>»</w:t>
      </w:r>
      <w:r w:rsidR="008C5253" w:rsidRPr="00B52DB8">
        <w:rPr>
          <w:rFonts w:ascii="PT Astra Serif" w:hAnsi="PT Astra Serif"/>
          <w:b/>
          <w:sz w:val="28"/>
          <w:szCs w:val="28"/>
        </w:rPr>
        <w:t>»</w:t>
      </w:r>
    </w:p>
    <w:p w:rsidR="0073235E" w:rsidRPr="00B52DB8" w:rsidRDefault="0073235E" w:rsidP="0073235E">
      <w:pPr>
        <w:spacing w:after="0"/>
        <w:rPr>
          <w:rFonts w:ascii="PT Astra Serif" w:hAnsi="PT Astra Serif"/>
          <w:sz w:val="28"/>
          <w:szCs w:val="28"/>
        </w:rPr>
      </w:pPr>
    </w:p>
    <w:p w:rsidR="0073235E" w:rsidRPr="00B52DB8" w:rsidRDefault="0073235E" w:rsidP="0073235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B52DB8">
        <w:rPr>
          <w:rFonts w:ascii="PT Astra Serif" w:hAnsi="PT Astra Serif"/>
          <w:sz w:val="28"/>
          <w:szCs w:val="28"/>
        </w:rPr>
        <w:t>В целях формирования и развития конкурентоспособной туристической индустрии, способст</w:t>
      </w:r>
      <w:r w:rsidR="00F54977" w:rsidRPr="00B52DB8">
        <w:rPr>
          <w:rFonts w:ascii="PT Astra Serif" w:hAnsi="PT Astra Serif"/>
          <w:sz w:val="28"/>
          <w:szCs w:val="28"/>
        </w:rPr>
        <w:t>вующей социально-экономическому</w:t>
      </w:r>
      <w:r w:rsidRPr="00B52DB8">
        <w:rPr>
          <w:rFonts w:ascii="PT Astra Serif" w:hAnsi="PT Astra Serif"/>
          <w:sz w:val="28"/>
          <w:szCs w:val="28"/>
        </w:rPr>
        <w:t xml:space="preserve"> развитию Балашовского муниципального района Саратовской области, в соответствии с Федеральным законом от 24 ноября 1996 года №132-ФЗ «Об основах туристической деятельности в Российской Федерации» и законом Саратовской области от 6 июля 2011 года №75-ЗСО «О государственной поддержке туризма и туристической деятельности в Саратовской области».</w:t>
      </w:r>
      <w:proofErr w:type="gramEnd"/>
    </w:p>
    <w:p w:rsidR="0073235E" w:rsidRPr="00B52DB8" w:rsidRDefault="0073235E" w:rsidP="0073235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sz w:val="28"/>
          <w:szCs w:val="28"/>
        </w:rPr>
        <w:t xml:space="preserve">В соответствии  со ст. 179 Бюджетного кодекса Российской Федерации, постановлением администрации Балашовского муниципального района  от 15 декабря 2009 года № 126-п «Об утверждении Порядка принятия решений о разработке долгосрочных целевых программ, их формирования и реализации», администрация Балашовского муниципального района </w:t>
      </w:r>
    </w:p>
    <w:p w:rsidR="0073235E" w:rsidRPr="00B52DB8" w:rsidRDefault="0073235E" w:rsidP="0073235E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B52DB8">
        <w:rPr>
          <w:rFonts w:ascii="PT Astra Serif" w:hAnsi="PT Astra Serif"/>
          <w:b/>
          <w:sz w:val="28"/>
          <w:szCs w:val="28"/>
        </w:rPr>
        <w:t>ПОСТАНОВЛЯЕТ:</w:t>
      </w:r>
    </w:p>
    <w:p w:rsidR="00B41A4C" w:rsidRDefault="0073235E" w:rsidP="009A6CA0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sz w:val="28"/>
          <w:szCs w:val="28"/>
        </w:rPr>
        <w:t>1.</w:t>
      </w:r>
      <w:r w:rsidR="00B16E10" w:rsidRPr="00B52DB8">
        <w:rPr>
          <w:rFonts w:ascii="PT Astra Serif" w:hAnsi="PT Astra Serif"/>
          <w:sz w:val="28"/>
          <w:szCs w:val="28"/>
        </w:rPr>
        <w:t xml:space="preserve"> </w:t>
      </w:r>
      <w:r w:rsidR="00B41A4C" w:rsidRPr="00B52DB8">
        <w:rPr>
          <w:rFonts w:ascii="PT Astra Serif" w:hAnsi="PT Astra Serif"/>
          <w:sz w:val="28"/>
          <w:szCs w:val="28"/>
        </w:rPr>
        <w:t>Внести изменений в постановление администрации Балашовского муниципального района от 26 декабря 2019 г. №469-п «Об утверждении муниципальной программы  «Развитие внутреннего туризма в Балашовском муниципальном районе»»</w:t>
      </w:r>
      <w:r w:rsidR="00D31554" w:rsidRPr="00B52DB8">
        <w:rPr>
          <w:rFonts w:ascii="PT Astra Serif" w:hAnsi="PT Astra Serif"/>
          <w:sz w:val="28"/>
          <w:szCs w:val="28"/>
        </w:rPr>
        <w:t>, изложив приложение к нему в новой редакции (прилагается).</w:t>
      </w:r>
    </w:p>
    <w:p w:rsidR="00E96714" w:rsidRDefault="00E96714" w:rsidP="009A6CA0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E96714" w:rsidRPr="00B52DB8" w:rsidRDefault="00E96714" w:rsidP="009A6CA0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3235E" w:rsidRPr="00B52DB8" w:rsidRDefault="009A00D7" w:rsidP="00B41A4C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sz w:val="28"/>
          <w:szCs w:val="28"/>
        </w:rPr>
        <w:lastRenderedPageBreak/>
        <w:t>2</w:t>
      </w:r>
      <w:r w:rsidR="0073235E" w:rsidRPr="00B52DB8">
        <w:rPr>
          <w:rFonts w:ascii="PT Astra Serif" w:hAnsi="PT Astra Serif"/>
          <w:sz w:val="28"/>
          <w:szCs w:val="28"/>
        </w:rPr>
        <w:t xml:space="preserve">. </w:t>
      </w:r>
      <w:r w:rsidR="00FD62CD" w:rsidRPr="00FD62CD">
        <w:rPr>
          <w:rFonts w:ascii="PT Astra Serif" w:hAnsi="PT Astra Serif"/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(А. С. </w:t>
      </w:r>
      <w:proofErr w:type="spellStart"/>
      <w:r w:rsidR="00FD62CD" w:rsidRPr="00FD62CD">
        <w:rPr>
          <w:rFonts w:ascii="PT Astra Serif" w:hAnsi="PT Astra Serif"/>
          <w:sz w:val="28"/>
          <w:szCs w:val="28"/>
        </w:rPr>
        <w:t>Пузанова</w:t>
      </w:r>
      <w:proofErr w:type="spellEnd"/>
      <w:r w:rsidR="00FD62CD" w:rsidRPr="00FD62CD">
        <w:rPr>
          <w:rFonts w:ascii="PT Astra Serif" w:hAnsi="PT Astra Serif"/>
          <w:sz w:val="28"/>
          <w:szCs w:val="28"/>
        </w:rPr>
        <w:t>) направить на опубликование настоящее постановление в газету «</w:t>
      </w:r>
      <w:proofErr w:type="spellStart"/>
      <w:r w:rsidR="00FD62CD" w:rsidRPr="00FD62CD">
        <w:rPr>
          <w:rFonts w:ascii="PT Astra Serif" w:hAnsi="PT Astra Serif"/>
          <w:sz w:val="28"/>
          <w:szCs w:val="28"/>
        </w:rPr>
        <w:t>Балашовская</w:t>
      </w:r>
      <w:proofErr w:type="spellEnd"/>
      <w:r w:rsidR="00FD62CD" w:rsidRPr="00FD62CD">
        <w:rPr>
          <w:rFonts w:ascii="PT Astra Serif" w:hAnsi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proofErr w:type="spellStart"/>
      <w:r w:rsidR="00FD62CD" w:rsidRPr="00FD62CD">
        <w:rPr>
          <w:rFonts w:ascii="PT Astra Serif" w:hAnsi="PT Astra Serif"/>
          <w:sz w:val="28"/>
          <w:szCs w:val="28"/>
        </w:rPr>
        <w:t>www.balashov-tv.ru</w:t>
      </w:r>
      <w:proofErr w:type="spellEnd"/>
      <w:r w:rsidR="00FD62CD" w:rsidRPr="00FD62CD">
        <w:rPr>
          <w:rFonts w:ascii="PT Astra Serif" w:hAnsi="PT Astra Serif"/>
          <w:sz w:val="28"/>
          <w:szCs w:val="28"/>
        </w:rPr>
        <w:t>, разместить на официальном сайте администрации Балашовского муниципального района https://balashovskij-r64.gosweb.gosuslugi.ru/.</w:t>
      </w:r>
    </w:p>
    <w:p w:rsidR="00F22EA8" w:rsidRPr="00B52DB8" w:rsidRDefault="009A00D7" w:rsidP="0073235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sz w:val="28"/>
          <w:szCs w:val="28"/>
        </w:rPr>
        <w:t>3</w:t>
      </w:r>
      <w:r w:rsidR="0073235E" w:rsidRPr="00B52DB8">
        <w:rPr>
          <w:rFonts w:ascii="PT Astra Serif" w:hAnsi="PT Astra Serif"/>
          <w:sz w:val="28"/>
          <w:szCs w:val="28"/>
        </w:rPr>
        <w:t xml:space="preserve">. </w:t>
      </w:r>
      <w:r w:rsidR="00284FCA" w:rsidRPr="00B52DB8">
        <w:rPr>
          <w:rFonts w:ascii="PT Astra Serif" w:hAnsi="PT Astra Serif"/>
          <w:sz w:val="28"/>
          <w:szCs w:val="28"/>
        </w:rPr>
        <w:t>Настоящее постановление вступает в силу с момента его официального опубликования (обнародования)</w:t>
      </w:r>
      <w:r w:rsidR="00F22EA8" w:rsidRPr="00B52DB8">
        <w:rPr>
          <w:rFonts w:ascii="PT Astra Serif" w:hAnsi="PT Astra Serif"/>
          <w:sz w:val="28"/>
          <w:szCs w:val="28"/>
        </w:rPr>
        <w:t>.</w:t>
      </w:r>
    </w:p>
    <w:p w:rsidR="0073235E" w:rsidRPr="00B52DB8" w:rsidRDefault="009A00D7" w:rsidP="0073235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sz w:val="28"/>
          <w:szCs w:val="28"/>
        </w:rPr>
        <w:t>4</w:t>
      </w:r>
      <w:r w:rsidR="0073235E" w:rsidRPr="00B52DB8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73235E" w:rsidRPr="00B52DB8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73235E" w:rsidRPr="00B52DB8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</w:t>
      </w:r>
      <w:r w:rsidR="005932FE" w:rsidRPr="00B52DB8">
        <w:rPr>
          <w:rFonts w:ascii="PT Astra Serif" w:hAnsi="PT Astra Serif"/>
          <w:sz w:val="28"/>
          <w:szCs w:val="28"/>
        </w:rPr>
        <w:t xml:space="preserve">и.о. </w:t>
      </w:r>
      <w:r w:rsidR="0073235E" w:rsidRPr="00B52DB8">
        <w:rPr>
          <w:rFonts w:ascii="PT Astra Serif" w:hAnsi="PT Astra Serif"/>
          <w:sz w:val="28"/>
          <w:szCs w:val="28"/>
        </w:rPr>
        <w:t>заместителя главы администрации Балашовского муниципального</w:t>
      </w:r>
      <w:r w:rsidR="000F4547" w:rsidRPr="00B52DB8">
        <w:rPr>
          <w:rFonts w:ascii="PT Astra Serif" w:hAnsi="PT Astra Serif"/>
          <w:sz w:val="28"/>
          <w:szCs w:val="28"/>
        </w:rPr>
        <w:t xml:space="preserve"> района по социальным вопросам </w:t>
      </w:r>
      <w:r w:rsidR="005932FE" w:rsidRPr="00B52DB8">
        <w:rPr>
          <w:rFonts w:ascii="PT Astra Serif" w:hAnsi="PT Astra Serif"/>
          <w:sz w:val="28"/>
          <w:szCs w:val="28"/>
        </w:rPr>
        <w:t>А.И. Нестерова</w:t>
      </w:r>
    </w:p>
    <w:p w:rsidR="00971597" w:rsidRPr="00B52DB8" w:rsidRDefault="00971597" w:rsidP="0073235E">
      <w:pPr>
        <w:spacing w:after="0"/>
        <w:rPr>
          <w:rFonts w:ascii="PT Astra Serif" w:hAnsi="PT Astra Serif"/>
          <w:b/>
          <w:sz w:val="28"/>
          <w:szCs w:val="28"/>
        </w:rPr>
      </w:pPr>
    </w:p>
    <w:p w:rsidR="00971597" w:rsidRPr="00B52DB8" w:rsidRDefault="00971597" w:rsidP="0073235E">
      <w:pPr>
        <w:spacing w:after="0"/>
        <w:rPr>
          <w:rFonts w:ascii="PT Astra Serif" w:hAnsi="PT Astra Serif"/>
          <w:b/>
          <w:sz w:val="28"/>
          <w:szCs w:val="28"/>
        </w:rPr>
      </w:pPr>
    </w:p>
    <w:p w:rsidR="0073235E" w:rsidRPr="00B52DB8" w:rsidRDefault="006166CA" w:rsidP="0073235E">
      <w:pPr>
        <w:spacing w:after="0"/>
        <w:rPr>
          <w:rFonts w:ascii="PT Astra Serif" w:hAnsi="PT Astra Serif"/>
          <w:b/>
          <w:sz w:val="28"/>
          <w:szCs w:val="28"/>
        </w:rPr>
      </w:pPr>
      <w:r w:rsidRPr="00B52DB8">
        <w:rPr>
          <w:rFonts w:ascii="PT Astra Serif" w:hAnsi="PT Astra Serif"/>
          <w:b/>
          <w:sz w:val="28"/>
          <w:szCs w:val="28"/>
        </w:rPr>
        <w:t>Г</w:t>
      </w:r>
      <w:r w:rsidR="0073235E" w:rsidRPr="00B52DB8">
        <w:rPr>
          <w:rFonts w:ascii="PT Astra Serif" w:hAnsi="PT Astra Serif"/>
          <w:b/>
          <w:sz w:val="28"/>
          <w:szCs w:val="28"/>
        </w:rPr>
        <w:t>лав</w:t>
      </w:r>
      <w:r w:rsidRPr="00B52DB8">
        <w:rPr>
          <w:rFonts w:ascii="PT Astra Serif" w:hAnsi="PT Astra Serif"/>
          <w:b/>
          <w:sz w:val="28"/>
          <w:szCs w:val="28"/>
        </w:rPr>
        <w:t>а</w:t>
      </w:r>
      <w:r w:rsidR="0073235E" w:rsidRPr="00B52DB8">
        <w:rPr>
          <w:rFonts w:ascii="PT Astra Serif" w:hAnsi="PT Astra Serif"/>
          <w:b/>
          <w:sz w:val="28"/>
          <w:szCs w:val="28"/>
        </w:rPr>
        <w:t xml:space="preserve"> Балашовского </w:t>
      </w:r>
    </w:p>
    <w:p w:rsidR="0073235E" w:rsidRPr="00B52DB8" w:rsidRDefault="0073235E" w:rsidP="0073235E">
      <w:pPr>
        <w:spacing w:after="0"/>
        <w:rPr>
          <w:rFonts w:ascii="PT Astra Serif" w:hAnsi="PT Astra Serif"/>
          <w:b/>
          <w:sz w:val="28"/>
          <w:szCs w:val="28"/>
        </w:rPr>
      </w:pPr>
      <w:r w:rsidRPr="00B52DB8">
        <w:rPr>
          <w:rFonts w:ascii="PT Astra Serif" w:hAnsi="PT Astra Serif"/>
          <w:b/>
          <w:sz w:val="28"/>
          <w:szCs w:val="28"/>
        </w:rPr>
        <w:t xml:space="preserve">муниципального района                                                     </w:t>
      </w:r>
      <w:r w:rsidRPr="00B52DB8">
        <w:rPr>
          <w:rFonts w:ascii="PT Astra Serif" w:hAnsi="PT Astra Serif"/>
          <w:b/>
          <w:sz w:val="28"/>
          <w:szCs w:val="28"/>
        </w:rPr>
        <w:tab/>
      </w:r>
      <w:r w:rsidR="005C4C6D" w:rsidRPr="00B52DB8">
        <w:rPr>
          <w:rFonts w:ascii="PT Astra Serif" w:hAnsi="PT Astra Serif"/>
          <w:b/>
          <w:sz w:val="28"/>
          <w:szCs w:val="28"/>
        </w:rPr>
        <w:t>М.И. Захаров</w:t>
      </w:r>
    </w:p>
    <w:p w:rsidR="0073235E" w:rsidRPr="00B52DB8" w:rsidRDefault="0073235E" w:rsidP="00F22EA8">
      <w:pPr>
        <w:spacing w:after="0"/>
        <w:ind w:left="4820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sz w:val="28"/>
          <w:szCs w:val="28"/>
        </w:rPr>
        <w:br w:type="page"/>
      </w:r>
      <w:r w:rsidRPr="00B52DB8">
        <w:rPr>
          <w:rFonts w:ascii="PT Astra Serif" w:hAnsi="PT Astra Serif"/>
          <w:sz w:val="28"/>
          <w:szCs w:val="28"/>
        </w:rPr>
        <w:lastRenderedPageBreak/>
        <w:t>Приложение</w:t>
      </w:r>
      <w:r w:rsidR="00B41A4C" w:rsidRPr="00B52DB8">
        <w:rPr>
          <w:rFonts w:ascii="PT Astra Serif" w:hAnsi="PT Astra Serif"/>
          <w:sz w:val="28"/>
          <w:szCs w:val="28"/>
        </w:rPr>
        <w:t xml:space="preserve"> № 1</w:t>
      </w:r>
      <w:r w:rsidRPr="00B52DB8">
        <w:rPr>
          <w:rFonts w:ascii="PT Astra Serif" w:hAnsi="PT Astra Serif"/>
          <w:sz w:val="28"/>
          <w:szCs w:val="28"/>
        </w:rPr>
        <w:t xml:space="preserve"> к постановлению </w:t>
      </w:r>
    </w:p>
    <w:p w:rsidR="0073235E" w:rsidRPr="00B52DB8" w:rsidRDefault="00AE4DF6" w:rsidP="00F22EA8">
      <w:pPr>
        <w:spacing w:after="0"/>
        <w:ind w:left="4820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sz w:val="28"/>
          <w:szCs w:val="28"/>
        </w:rPr>
        <w:t>а</w:t>
      </w:r>
      <w:r w:rsidR="0073235E" w:rsidRPr="00B52DB8">
        <w:rPr>
          <w:rFonts w:ascii="PT Astra Serif" w:hAnsi="PT Astra Serif"/>
          <w:sz w:val="28"/>
          <w:szCs w:val="28"/>
        </w:rPr>
        <w:t xml:space="preserve">дминистрации Балашовского </w:t>
      </w:r>
    </w:p>
    <w:p w:rsidR="0073235E" w:rsidRPr="00B52DB8" w:rsidRDefault="00B16E10" w:rsidP="00F22EA8">
      <w:pPr>
        <w:spacing w:after="0"/>
        <w:ind w:left="4820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sz w:val="28"/>
          <w:szCs w:val="28"/>
        </w:rPr>
        <w:t>м</w:t>
      </w:r>
      <w:r w:rsidR="0073235E" w:rsidRPr="00B52DB8">
        <w:rPr>
          <w:rFonts w:ascii="PT Astra Serif" w:hAnsi="PT Astra Serif"/>
          <w:sz w:val="28"/>
          <w:szCs w:val="28"/>
        </w:rPr>
        <w:t>униципального района</w:t>
      </w:r>
    </w:p>
    <w:p w:rsidR="0073235E" w:rsidRPr="00B52DB8" w:rsidRDefault="0073235E" w:rsidP="0073235E">
      <w:pPr>
        <w:spacing w:after="0"/>
        <w:ind w:left="4820"/>
        <w:rPr>
          <w:rFonts w:ascii="PT Astra Serif" w:hAnsi="PT Astra Serif"/>
          <w:sz w:val="28"/>
          <w:szCs w:val="28"/>
        </w:rPr>
      </w:pPr>
    </w:p>
    <w:p w:rsidR="0073235E" w:rsidRPr="00B52DB8" w:rsidRDefault="0073235E" w:rsidP="0073235E">
      <w:pPr>
        <w:spacing w:after="0"/>
        <w:ind w:left="4820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sz w:val="28"/>
          <w:szCs w:val="28"/>
        </w:rPr>
        <w:t>от «</w:t>
      </w:r>
      <w:r w:rsidR="00F54977" w:rsidRPr="00B52DB8">
        <w:rPr>
          <w:rFonts w:ascii="PT Astra Serif" w:hAnsi="PT Astra Serif"/>
          <w:sz w:val="28"/>
          <w:szCs w:val="28"/>
        </w:rPr>
        <w:t>__</w:t>
      </w:r>
      <w:r w:rsidR="00B75A38">
        <w:rPr>
          <w:rFonts w:ascii="PT Astra Serif" w:hAnsi="PT Astra Serif"/>
          <w:sz w:val="28"/>
          <w:szCs w:val="28"/>
        </w:rPr>
        <w:t>28</w:t>
      </w:r>
      <w:r w:rsidR="00F54977" w:rsidRPr="00B52DB8">
        <w:rPr>
          <w:rFonts w:ascii="PT Astra Serif" w:hAnsi="PT Astra Serif"/>
          <w:sz w:val="28"/>
          <w:szCs w:val="28"/>
        </w:rPr>
        <w:t>__</w:t>
      </w:r>
      <w:r w:rsidRPr="00B52DB8">
        <w:rPr>
          <w:rFonts w:ascii="PT Astra Serif" w:hAnsi="PT Astra Serif"/>
          <w:sz w:val="28"/>
          <w:szCs w:val="28"/>
        </w:rPr>
        <w:t>»</w:t>
      </w:r>
      <w:r w:rsidR="00F54977" w:rsidRPr="00B52DB8">
        <w:rPr>
          <w:rFonts w:ascii="PT Astra Serif" w:hAnsi="PT Astra Serif"/>
          <w:sz w:val="28"/>
          <w:szCs w:val="28"/>
        </w:rPr>
        <w:t>____</w:t>
      </w:r>
      <w:r w:rsidR="00B75A38">
        <w:rPr>
          <w:rFonts w:ascii="PT Astra Serif" w:hAnsi="PT Astra Serif"/>
          <w:sz w:val="28"/>
          <w:szCs w:val="28"/>
        </w:rPr>
        <w:t>12</w:t>
      </w:r>
      <w:r w:rsidR="00F54977" w:rsidRPr="00B52DB8">
        <w:rPr>
          <w:rFonts w:ascii="PT Astra Serif" w:hAnsi="PT Astra Serif"/>
          <w:sz w:val="28"/>
          <w:szCs w:val="28"/>
        </w:rPr>
        <w:t>______</w:t>
      </w:r>
      <w:r w:rsidRPr="00B52DB8">
        <w:rPr>
          <w:rFonts w:ascii="PT Astra Serif" w:hAnsi="PT Astra Serif"/>
          <w:sz w:val="28"/>
          <w:szCs w:val="28"/>
        </w:rPr>
        <w:t>20</w:t>
      </w:r>
      <w:r w:rsidR="00B75A38">
        <w:rPr>
          <w:rFonts w:ascii="PT Astra Serif" w:hAnsi="PT Astra Serif"/>
          <w:sz w:val="28"/>
          <w:szCs w:val="28"/>
        </w:rPr>
        <w:t>24</w:t>
      </w:r>
      <w:r w:rsidR="00F22EA8" w:rsidRPr="00B52DB8">
        <w:rPr>
          <w:rFonts w:ascii="PT Astra Serif" w:hAnsi="PT Astra Serif"/>
          <w:sz w:val="28"/>
          <w:szCs w:val="28"/>
        </w:rPr>
        <w:t>___</w:t>
      </w:r>
      <w:r w:rsidR="00F54977" w:rsidRPr="00B52DB8">
        <w:rPr>
          <w:rFonts w:ascii="PT Astra Serif" w:hAnsi="PT Astra Serif"/>
          <w:sz w:val="28"/>
          <w:szCs w:val="28"/>
        </w:rPr>
        <w:t>__</w:t>
      </w:r>
      <w:r w:rsidRPr="00B52DB8">
        <w:rPr>
          <w:rFonts w:ascii="PT Astra Serif" w:hAnsi="PT Astra Serif"/>
          <w:sz w:val="28"/>
          <w:szCs w:val="28"/>
        </w:rPr>
        <w:t xml:space="preserve"> года</w:t>
      </w:r>
    </w:p>
    <w:p w:rsidR="0073235E" w:rsidRPr="00B52DB8" w:rsidRDefault="0073235E" w:rsidP="0073235E">
      <w:pPr>
        <w:spacing w:after="0"/>
        <w:ind w:left="4820"/>
        <w:rPr>
          <w:rFonts w:ascii="PT Astra Serif" w:hAnsi="PT Astra Serif"/>
          <w:sz w:val="28"/>
          <w:szCs w:val="28"/>
        </w:rPr>
      </w:pPr>
    </w:p>
    <w:p w:rsidR="0073235E" w:rsidRPr="00B75A38" w:rsidRDefault="0073235E" w:rsidP="0073235E">
      <w:pPr>
        <w:spacing w:after="0"/>
        <w:ind w:left="4820"/>
        <w:rPr>
          <w:rFonts w:ascii="PT Astra Serif" w:hAnsi="PT Astra Serif"/>
          <w:sz w:val="28"/>
          <w:szCs w:val="28"/>
          <w:u w:val="single"/>
        </w:rPr>
      </w:pPr>
      <w:r w:rsidRPr="00B75A38">
        <w:rPr>
          <w:rFonts w:ascii="PT Astra Serif" w:hAnsi="PT Astra Serif"/>
          <w:sz w:val="28"/>
          <w:szCs w:val="28"/>
          <w:u w:val="single"/>
        </w:rPr>
        <w:t>№</w:t>
      </w:r>
      <w:r w:rsidR="00B75A38" w:rsidRPr="00B75A38">
        <w:rPr>
          <w:rFonts w:ascii="PT Astra Serif" w:hAnsi="PT Astra Serif"/>
          <w:sz w:val="28"/>
          <w:szCs w:val="28"/>
          <w:u w:val="single"/>
        </w:rPr>
        <w:t xml:space="preserve">   452-п</w:t>
      </w:r>
    </w:p>
    <w:p w:rsidR="0073235E" w:rsidRPr="00B52DB8" w:rsidRDefault="0073235E" w:rsidP="0073235E">
      <w:pPr>
        <w:spacing w:after="0"/>
        <w:rPr>
          <w:rFonts w:ascii="PT Astra Serif" w:hAnsi="PT Astra Serif"/>
          <w:sz w:val="28"/>
          <w:szCs w:val="28"/>
        </w:rPr>
      </w:pPr>
    </w:p>
    <w:p w:rsidR="0073235E" w:rsidRPr="00B52DB8" w:rsidRDefault="0073235E" w:rsidP="0073235E">
      <w:pPr>
        <w:spacing w:after="0"/>
        <w:rPr>
          <w:rFonts w:ascii="PT Astra Serif" w:hAnsi="PT Astra Serif"/>
          <w:sz w:val="28"/>
          <w:szCs w:val="28"/>
        </w:rPr>
      </w:pPr>
    </w:p>
    <w:p w:rsidR="0073235E" w:rsidRPr="00B52DB8" w:rsidRDefault="0073235E" w:rsidP="0073235E">
      <w:pPr>
        <w:spacing w:after="0"/>
        <w:rPr>
          <w:rFonts w:ascii="PT Astra Serif" w:hAnsi="PT Astra Serif"/>
          <w:sz w:val="28"/>
          <w:szCs w:val="28"/>
        </w:rPr>
      </w:pPr>
    </w:p>
    <w:p w:rsidR="0073235E" w:rsidRPr="00B52DB8" w:rsidRDefault="0073235E" w:rsidP="0073235E">
      <w:pPr>
        <w:spacing w:after="0"/>
        <w:rPr>
          <w:rFonts w:ascii="PT Astra Serif" w:hAnsi="PT Astra Serif"/>
          <w:sz w:val="28"/>
          <w:szCs w:val="28"/>
        </w:rPr>
      </w:pPr>
    </w:p>
    <w:p w:rsidR="0073235E" w:rsidRPr="00B52DB8" w:rsidRDefault="0073235E" w:rsidP="0073235E">
      <w:pPr>
        <w:spacing w:after="0"/>
        <w:rPr>
          <w:rFonts w:ascii="PT Astra Serif" w:hAnsi="PT Astra Serif"/>
          <w:sz w:val="28"/>
          <w:szCs w:val="28"/>
        </w:rPr>
      </w:pPr>
    </w:p>
    <w:p w:rsidR="0073235E" w:rsidRPr="00B52DB8" w:rsidRDefault="0073235E" w:rsidP="0073235E">
      <w:pPr>
        <w:spacing w:after="0"/>
        <w:rPr>
          <w:rFonts w:ascii="PT Astra Serif" w:hAnsi="PT Astra Serif"/>
          <w:sz w:val="28"/>
          <w:szCs w:val="28"/>
        </w:rPr>
      </w:pPr>
    </w:p>
    <w:p w:rsidR="0073235E" w:rsidRPr="00B52DB8" w:rsidRDefault="0073235E" w:rsidP="0073235E">
      <w:pPr>
        <w:spacing w:after="0"/>
        <w:rPr>
          <w:rFonts w:ascii="PT Astra Serif" w:hAnsi="PT Astra Serif"/>
          <w:sz w:val="28"/>
          <w:szCs w:val="28"/>
        </w:rPr>
      </w:pPr>
    </w:p>
    <w:p w:rsidR="0073235E" w:rsidRPr="00B52DB8" w:rsidRDefault="0073235E" w:rsidP="0073235E">
      <w:pPr>
        <w:spacing w:after="0"/>
        <w:jc w:val="center"/>
        <w:rPr>
          <w:rFonts w:ascii="PT Astra Serif" w:hAnsi="PT Astra Serif"/>
          <w:b/>
          <w:shadow/>
          <w:sz w:val="28"/>
          <w:szCs w:val="28"/>
        </w:rPr>
      </w:pPr>
      <w:r w:rsidRPr="00B52DB8">
        <w:rPr>
          <w:rFonts w:ascii="PT Astra Serif" w:hAnsi="PT Astra Serif"/>
          <w:b/>
          <w:shadow/>
          <w:sz w:val="28"/>
          <w:szCs w:val="28"/>
        </w:rPr>
        <w:t>МУНИЦИПАЛЬНАЯ ПРОГРАММА</w:t>
      </w:r>
    </w:p>
    <w:p w:rsidR="0073235E" w:rsidRPr="00B52DB8" w:rsidRDefault="0073235E" w:rsidP="0073235E">
      <w:pPr>
        <w:spacing w:after="0"/>
        <w:jc w:val="center"/>
        <w:rPr>
          <w:rFonts w:ascii="PT Astra Serif" w:hAnsi="PT Astra Serif"/>
          <w:b/>
          <w:shadow/>
          <w:sz w:val="28"/>
          <w:szCs w:val="28"/>
        </w:rPr>
      </w:pPr>
      <w:r w:rsidRPr="00B52DB8">
        <w:rPr>
          <w:rFonts w:ascii="PT Astra Serif" w:hAnsi="PT Astra Serif"/>
          <w:b/>
          <w:shadow/>
          <w:sz w:val="28"/>
          <w:szCs w:val="28"/>
        </w:rPr>
        <w:t>«РАЗВИТИЕ ВНУТРЕННЕГО ТУРИЗМА В БАЛАШОВСКОМ МУНИЦИПАЛЬНОМ РАЙОНЕ»</w:t>
      </w:r>
    </w:p>
    <w:p w:rsidR="0073235E" w:rsidRPr="00B52DB8" w:rsidRDefault="0073235E" w:rsidP="0073235E">
      <w:pPr>
        <w:spacing w:after="0"/>
        <w:rPr>
          <w:rFonts w:ascii="PT Astra Serif" w:hAnsi="PT Astra Serif"/>
          <w:sz w:val="28"/>
          <w:szCs w:val="28"/>
        </w:rPr>
      </w:pPr>
    </w:p>
    <w:p w:rsidR="0073235E" w:rsidRPr="00B52DB8" w:rsidRDefault="0073235E" w:rsidP="0073235E">
      <w:pPr>
        <w:spacing w:after="0"/>
        <w:rPr>
          <w:rFonts w:ascii="PT Astra Serif" w:hAnsi="PT Astra Serif"/>
          <w:sz w:val="28"/>
          <w:szCs w:val="28"/>
        </w:rPr>
      </w:pPr>
    </w:p>
    <w:p w:rsidR="0073235E" w:rsidRPr="00B52DB8" w:rsidRDefault="0073235E" w:rsidP="0073235E">
      <w:pPr>
        <w:spacing w:after="0"/>
        <w:rPr>
          <w:rFonts w:ascii="PT Astra Serif" w:hAnsi="PT Astra Serif"/>
          <w:sz w:val="28"/>
          <w:szCs w:val="28"/>
        </w:rPr>
      </w:pPr>
    </w:p>
    <w:p w:rsidR="0073235E" w:rsidRPr="00B52DB8" w:rsidRDefault="0073235E" w:rsidP="0073235E">
      <w:pPr>
        <w:spacing w:after="0"/>
        <w:rPr>
          <w:rFonts w:ascii="PT Astra Serif" w:hAnsi="PT Astra Serif"/>
          <w:sz w:val="28"/>
          <w:szCs w:val="28"/>
        </w:rPr>
      </w:pPr>
    </w:p>
    <w:p w:rsidR="0073235E" w:rsidRPr="00B52DB8" w:rsidRDefault="0073235E" w:rsidP="0073235E">
      <w:pPr>
        <w:spacing w:after="0"/>
        <w:rPr>
          <w:rFonts w:ascii="PT Astra Serif" w:hAnsi="PT Astra Serif"/>
          <w:sz w:val="28"/>
          <w:szCs w:val="28"/>
        </w:rPr>
      </w:pPr>
    </w:p>
    <w:p w:rsidR="0073235E" w:rsidRPr="00B52DB8" w:rsidRDefault="0073235E" w:rsidP="0073235E">
      <w:pPr>
        <w:spacing w:after="0"/>
        <w:rPr>
          <w:rFonts w:ascii="PT Astra Serif" w:hAnsi="PT Astra Serif"/>
          <w:sz w:val="28"/>
          <w:szCs w:val="28"/>
        </w:rPr>
      </w:pPr>
    </w:p>
    <w:p w:rsidR="0073235E" w:rsidRPr="00B52DB8" w:rsidRDefault="0073235E" w:rsidP="0073235E">
      <w:pPr>
        <w:spacing w:after="0"/>
        <w:rPr>
          <w:rFonts w:ascii="PT Astra Serif" w:hAnsi="PT Astra Serif"/>
          <w:sz w:val="28"/>
          <w:szCs w:val="28"/>
        </w:rPr>
      </w:pPr>
    </w:p>
    <w:p w:rsidR="0073235E" w:rsidRPr="00B52DB8" w:rsidRDefault="0073235E" w:rsidP="0073235E">
      <w:pPr>
        <w:spacing w:after="0"/>
        <w:rPr>
          <w:rFonts w:ascii="PT Astra Serif" w:hAnsi="PT Astra Serif"/>
          <w:sz w:val="28"/>
          <w:szCs w:val="28"/>
        </w:rPr>
      </w:pPr>
    </w:p>
    <w:p w:rsidR="0073235E" w:rsidRPr="00B52DB8" w:rsidRDefault="0073235E" w:rsidP="0073235E">
      <w:pPr>
        <w:spacing w:after="0"/>
        <w:rPr>
          <w:rFonts w:ascii="PT Astra Serif" w:hAnsi="PT Astra Serif"/>
          <w:sz w:val="28"/>
          <w:szCs w:val="28"/>
        </w:rPr>
      </w:pPr>
    </w:p>
    <w:p w:rsidR="0073235E" w:rsidRPr="00B52DB8" w:rsidRDefault="0073235E" w:rsidP="0073235E">
      <w:pPr>
        <w:spacing w:after="0"/>
        <w:rPr>
          <w:rFonts w:ascii="PT Astra Serif" w:hAnsi="PT Astra Serif"/>
          <w:sz w:val="28"/>
          <w:szCs w:val="28"/>
        </w:rPr>
      </w:pPr>
    </w:p>
    <w:p w:rsidR="0073235E" w:rsidRPr="00B52DB8" w:rsidRDefault="0073235E" w:rsidP="0073235E">
      <w:pPr>
        <w:spacing w:after="0"/>
        <w:rPr>
          <w:rFonts w:ascii="PT Astra Serif" w:hAnsi="PT Astra Serif"/>
          <w:sz w:val="28"/>
          <w:szCs w:val="28"/>
        </w:rPr>
      </w:pPr>
    </w:p>
    <w:p w:rsidR="0073235E" w:rsidRPr="00B52DB8" w:rsidRDefault="0073235E" w:rsidP="0073235E">
      <w:pPr>
        <w:spacing w:after="0"/>
        <w:rPr>
          <w:rFonts w:ascii="PT Astra Serif" w:hAnsi="PT Astra Serif"/>
          <w:sz w:val="28"/>
          <w:szCs w:val="28"/>
        </w:rPr>
      </w:pPr>
    </w:p>
    <w:p w:rsidR="0073235E" w:rsidRPr="00B52DB8" w:rsidRDefault="0073235E" w:rsidP="0073235E">
      <w:pPr>
        <w:spacing w:after="0"/>
        <w:rPr>
          <w:rFonts w:ascii="PT Astra Serif" w:hAnsi="PT Astra Serif"/>
          <w:sz w:val="28"/>
          <w:szCs w:val="28"/>
        </w:rPr>
      </w:pPr>
    </w:p>
    <w:p w:rsidR="0073235E" w:rsidRPr="00B52DB8" w:rsidRDefault="0073235E" w:rsidP="0073235E">
      <w:pPr>
        <w:spacing w:after="0"/>
        <w:rPr>
          <w:rFonts w:ascii="PT Astra Serif" w:hAnsi="PT Astra Serif"/>
          <w:sz w:val="28"/>
          <w:szCs w:val="28"/>
        </w:rPr>
      </w:pPr>
    </w:p>
    <w:p w:rsidR="0073235E" w:rsidRPr="00B52DB8" w:rsidRDefault="0073235E" w:rsidP="0073235E">
      <w:pPr>
        <w:spacing w:after="0"/>
        <w:rPr>
          <w:rFonts w:ascii="PT Astra Serif" w:hAnsi="PT Astra Serif"/>
          <w:sz w:val="28"/>
          <w:szCs w:val="28"/>
        </w:rPr>
      </w:pPr>
    </w:p>
    <w:p w:rsidR="0073235E" w:rsidRPr="00B52DB8" w:rsidRDefault="0073235E" w:rsidP="0073235E">
      <w:pPr>
        <w:spacing w:after="0"/>
        <w:rPr>
          <w:rFonts w:ascii="PT Astra Serif" w:hAnsi="PT Astra Serif"/>
          <w:sz w:val="28"/>
          <w:szCs w:val="28"/>
        </w:rPr>
      </w:pPr>
    </w:p>
    <w:p w:rsidR="0073235E" w:rsidRPr="00B52DB8" w:rsidRDefault="0073235E" w:rsidP="0073235E">
      <w:pPr>
        <w:spacing w:after="0"/>
        <w:rPr>
          <w:rFonts w:ascii="PT Astra Serif" w:hAnsi="PT Astra Serif"/>
          <w:sz w:val="28"/>
          <w:szCs w:val="28"/>
        </w:rPr>
      </w:pPr>
    </w:p>
    <w:p w:rsidR="0073235E" w:rsidRPr="00B52DB8" w:rsidRDefault="0073235E" w:rsidP="0073235E">
      <w:pPr>
        <w:spacing w:after="0"/>
        <w:rPr>
          <w:rFonts w:ascii="PT Astra Serif" w:hAnsi="PT Astra Serif"/>
          <w:sz w:val="28"/>
          <w:szCs w:val="28"/>
        </w:rPr>
      </w:pPr>
    </w:p>
    <w:p w:rsidR="0073235E" w:rsidRPr="00B52DB8" w:rsidRDefault="0073235E" w:rsidP="0073235E">
      <w:pPr>
        <w:spacing w:after="0"/>
        <w:rPr>
          <w:rFonts w:ascii="PT Astra Serif" w:hAnsi="PT Astra Serif"/>
          <w:sz w:val="28"/>
          <w:szCs w:val="28"/>
        </w:rPr>
      </w:pPr>
    </w:p>
    <w:p w:rsidR="0073235E" w:rsidRPr="00B52DB8" w:rsidRDefault="0073235E" w:rsidP="0073235E">
      <w:pPr>
        <w:spacing w:after="0"/>
        <w:rPr>
          <w:rFonts w:ascii="PT Astra Serif" w:hAnsi="PT Astra Serif"/>
          <w:sz w:val="28"/>
          <w:szCs w:val="28"/>
        </w:rPr>
      </w:pPr>
    </w:p>
    <w:p w:rsidR="0073235E" w:rsidRPr="00B52DB8" w:rsidRDefault="0073235E" w:rsidP="0073235E">
      <w:pPr>
        <w:spacing w:after="0"/>
        <w:rPr>
          <w:rFonts w:ascii="PT Astra Serif" w:hAnsi="PT Astra Serif"/>
          <w:sz w:val="28"/>
          <w:szCs w:val="28"/>
        </w:rPr>
      </w:pPr>
    </w:p>
    <w:p w:rsidR="00971597" w:rsidRPr="00B52DB8" w:rsidRDefault="00971597" w:rsidP="0073235E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FF2F62" w:rsidRDefault="0073235E" w:rsidP="0073235E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B52DB8">
        <w:rPr>
          <w:rFonts w:ascii="PT Astra Serif" w:hAnsi="PT Astra Serif"/>
          <w:b/>
          <w:sz w:val="28"/>
          <w:szCs w:val="28"/>
        </w:rPr>
        <w:t>1. Паспорт муниципальной программы «Развитие внутреннего туризма в Балашовском муниципальном районе»</w:t>
      </w:r>
    </w:p>
    <w:p w:rsidR="00E96714" w:rsidRPr="00B52DB8" w:rsidRDefault="00E96714" w:rsidP="0073235E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1"/>
        <w:gridCol w:w="7168"/>
        <w:gridCol w:w="22"/>
      </w:tblGrid>
      <w:tr w:rsidR="0073235E" w:rsidRPr="00B52DB8" w:rsidTr="0052723E">
        <w:tc>
          <w:tcPr>
            <w:tcW w:w="2381" w:type="dxa"/>
          </w:tcPr>
          <w:p w:rsidR="0073235E" w:rsidRPr="00B52DB8" w:rsidRDefault="0073235E" w:rsidP="00B33B4C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52DB8">
              <w:rPr>
                <w:rFonts w:ascii="PT Astra Serif" w:hAnsi="PT Astra Serif"/>
                <w:b/>
                <w:sz w:val="28"/>
                <w:szCs w:val="28"/>
              </w:rPr>
              <w:t>Наименование программы:</w:t>
            </w:r>
          </w:p>
        </w:tc>
        <w:tc>
          <w:tcPr>
            <w:tcW w:w="7190" w:type="dxa"/>
            <w:gridSpan w:val="2"/>
          </w:tcPr>
          <w:p w:rsidR="0073235E" w:rsidRPr="00B52DB8" w:rsidRDefault="0073235E" w:rsidP="00486235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52DB8">
              <w:rPr>
                <w:rFonts w:ascii="PT Astra Serif" w:hAnsi="PT Astra Serif"/>
                <w:sz w:val="28"/>
                <w:szCs w:val="28"/>
              </w:rPr>
              <w:t xml:space="preserve">Муниципальная программа «Развитие внутреннего туризма в </w:t>
            </w:r>
            <w:proofErr w:type="spellStart"/>
            <w:r w:rsidRPr="00B52DB8">
              <w:rPr>
                <w:rFonts w:ascii="PT Astra Serif" w:hAnsi="PT Astra Serif"/>
                <w:sz w:val="28"/>
                <w:szCs w:val="28"/>
              </w:rPr>
              <w:t>Балашовском</w:t>
            </w:r>
            <w:proofErr w:type="spellEnd"/>
            <w:r w:rsidRPr="00B52DB8">
              <w:rPr>
                <w:rFonts w:ascii="PT Astra Serif" w:hAnsi="PT Astra Serif"/>
                <w:sz w:val="28"/>
                <w:szCs w:val="28"/>
              </w:rPr>
              <w:t xml:space="preserve"> муниципальном районе»</w:t>
            </w:r>
            <w:r w:rsidR="00B52DB8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3235E" w:rsidRPr="00B52DB8" w:rsidTr="0052723E">
        <w:tc>
          <w:tcPr>
            <w:tcW w:w="2381" w:type="dxa"/>
          </w:tcPr>
          <w:p w:rsidR="0073235E" w:rsidRPr="00B52DB8" w:rsidRDefault="0073235E" w:rsidP="00B33B4C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52DB8">
              <w:rPr>
                <w:rFonts w:ascii="PT Astra Serif" w:hAnsi="PT Astra Serif"/>
                <w:b/>
                <w:sz w:val="28"/>
                <w:szCs w:val="28"/>
              </w:rPr>
              <w:t>Основание для разработки программы:</w:t>
            </w:r>
          </w:p>
        </w:tc>
        <w:tc>
          <w:tcPr>
            <w:tcW w:w="7190" w:type="dxa"/>
            <w:gridSpan w:val="2"/>
          </w:tcPr>
          <w:p w:rsidR="0073235E" w:rsidRPr="00B52DB8" w:rsidRDefault="0073235E" w:rsidP="00B33B4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52DB8">
              <w:rPr>
                <w:rFonts w:ascii="PT Astra Serif" w:hAnsi="PT Astra Serif"/>
                <w:sz w:val="28"/>
                <w:szCs w:val="28"/>
              </w:rPr>
              <w:t>- Федеральный закон от 24 ноября 1996 года №132-ФЗ «Об основах туристической деятельности в Российской Федерации»;</w:t>
            </w:r>
          </w:p>
          <w:p w:rsidR="0073235E" w:rsidRPr="00B52DB8" w:rsidRDefault="0073235E" w:rsidP="00F54977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52DB8">
              <w:rPr>
                <w:rFonts w:ascii="PT Astra Serif" w:hAnsi="PT Astra Serif"/>
                <w:sz w:val="28"/>
                <w:szCs w:val="28"/>
              </w:rPr>
              <w:t>- Закон Саратовской области от 6 июля 2011 года №75-ЗСО «О государственной поддержке туризма и туристической деят</w:t>
            </w:r>
            <w:r w:rsidR="00F54977" w:rsidRPr="00B52DB8">
              <w:rPr>
                <w:rFonts w:ascii="PT Astra Serif" w:hAnsi="PT Astra Serif"/>
                <w:sz w:val="28"/>
                <w:szCs w:val="28"/>
              </w:rPr>
              <w:t>ельности в Саратовской области».</w:t>
            </w:r>
          </w:p>
        </w:tc>
      </w:tr>
      <w:tr w:rsidR="0073235E" w:rsidRPr="00B52DB8" w:rsidTr="0052723E">
        <w:tc>
          <w:tcPr>
            <w:tcW w:w="2381" w:type="dxa"/>
          </w:tcPr>
          <w:p w:rsidR="0073235E" w:rsidRPr="00B52DB8" w:rsidRDefault="0073235E" w:rsidP="00B33B4C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B52DB8">
              <w:rPr>
                <w:rFonts w:ascii="PT Astra Serif" w:hAnsi="PT Astra Serif"/>
                <w:b/>
                <w:sz w:val="28"/>
                <w:szCs w:val="28"/>
              </w:rPr>
              <w:t>Заказчик и координатор программы:</w:t>
            </w:r>
          </w:p>
        </w:tc>
        <w:tc>
          <w:tcPr>
            <w:tcW w:w="7190" w:type="dxa"/>
            <w:gridSpan w:val="2"/>
          </w:tcPr>
          <w:p w:rsidR="0073235E" w:rsidRPr="00B52DB8" w:rsidRDefault="0073235E" w:rsidP="00B33B4C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52DB8">
              <w:rPr>
                <w:rFonts w:ascii="PT Astra Serif" w:hAnsi="PT Astra Serif"/>
                <w:sz w:val="28"/>
                <w:szCs w:val="28"/>
              </w:rPr>
              <w:t>Администрация Балашовского муниципального района.</w:t>
            </w:r>
          </w:p>
        </w:tc>
      </w:tr>
      <w:tr w:rsidR="0073235E" w:rsidRPr="00B52DB8" w:rsidTr="0052723E">
        <w:tc>
          <w:tcPr>
            <w:tcW w:w="2381" w:type="dxa"/>
          </w:tcPr>
          <w:p w:rsidR="0073235E" w:rsidRPr="00B52DB8" w:rsidRDefault="0073235E" w:rsidP="00B33B4C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52DB8">
              <w:rPr>
                <w:rFonts w:ascii="PT Astra Serif" w:hAnsi="PT Astra Serif"/>
                <w:b/>
                <w:sz w:val="28"/>
                <w:szCs w:val="28"/>
              </w:rPr>
              <w:t>Разработчик программы:</w:t>
            </w:r>
          </w:p>
        </w:tc>
        <w:tc>
          <w:tcPr>
            <w:tcW w:w="7190" w:type="dxa"/>
            <w:gridSpan w:val="2"/>
          </w:tcPr>
          <w:p w:rsidR="0073235E" w:rsidRPr="00B52DB8" w:rsidRDefault="0073235E" w:rsidP="00103B2A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52DB8">
              <w:rPr>
                <w:rFonts w:ascii="PT Astra Serif" w:hAnsi="PT Astra Serif"/>
                <w:sz w:val="28"/>
                <w:szCs w:val="28"/>
              </w:rPr>
              <w:t>Управление культуры и туризма администрации Балашовского муниципального района Саратовской области</w:t>
            </w:r>
            <w:r w:rsidR="009A6CA0" w:rsidRPr="00B52DB8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3235E" w:rsidRPr="00B52DB8" w:rsidTr="0052723E">
        <w:tc>
          <w:tcPr>
            <w:tcW w:w="2381" w:type="dxa"/>
          </w:tcPr>
          <w:p w:rsidR="0073235E" w:rsidRPr="00B52DB8" w:rsidRDefault="0073235E" w:rsidP="00B33B4C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52DB8">
              <w:rPr>
                <w:rFonts w:ascii="PT Astra Serif" w:hAnsi="PT Astra Serif"/>
                <w:b/>
                <w:sz w:val="28"/>
                <w:szCs w:val="28"/>
              </w:rPr>
              <w:t>Цель и задачи программы:</w:t>
            </w:r>
          </w:p>
        </w:tc>
        <w:tc>
          <w:tcPr>
            <w:tcW w:w="7190" w:type="dxa"/>
            <w:gridSpan w:val="2"/>
          </w:tcPr>
          <w:p w:rsidR="0073235E" w:rsidRPr="00B52DB8" w:rsidRDefault="0073235E" w:rsidP="00B33B4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52DB8">
              <w:rPr>
                <w:rFonts w:ascii="PT Astra Serif" w:hAnsi="PT Astra Serif"/>
                <w:sz w:val="28"/>
                <w:szCs w:val="28"/>
              </w:rPr>
              <w:t>Цель  программы: формирование и развитие конкурентоспособной туристической индустрии, способствующей социально-экономическому  развитию Балашовского муниципального района Саратовской области.</w:t>
            </w:r>
          </w:p>
          <w:p w:rsidR="0073235E" w:rsidRPr="00B52DB8" w:rsidRDefault="0073235E" w:rsidP="00B33B4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52DB8">
              <w:rPr>
                <w:rFonts w:ascii="PT Astra Serif" w:hAnsi="PT Astra Serif"/>
                <w:sz w:val="28"/>
                <w:szCs w:val="28"/>
              </w:rPr>
              <w:t>Для достижения указанной цели необходимо решение следующих задач:</w:t>
            </w:r>
          </w:p>
          <w:p w:rsidR="0073235E" w:rsidRPr="00B52DB8" w:rsidRDefault="0073235E" w:rsidP="00B33B4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52DB8">
              <w:rPr>
                <w:rFonts w:ascii="PT Astra Serif" w:hAnsi="PT Astra Serif"/>
                <w:sz w:val="28"/>
                <w:szCs w:val="28"/>
              </w:rPr>
              <w:t>- создание благоприятных условий для развития туристической отрасли Балашовского муниципального района Саратовской области;</w:t>
            </w:r>
          </w:p>
          <w:p w:rsidR="0073235E" w:rsidRPr="00B52DB8" w:rsidRDefault="0073235E" w:rsidP="00B33B4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52DB8">
              <w:rPr>
                <w:rFonts w:ascii="PT Astra Serif" w:hAnsi="PT Astra Serif"/>
                <w:sz w:val="28"/>
                <w:szCs w:val="28"/>
              </w:rPr>
              <w:t>- формирование активной информационной среды, популяризирующей туристические продукты и маршруты Балашовского муниципального района Саратовской области;</w:t>
            </w:r>
          </w:p>
          <w:p w:rsidR="0073235E" w:rsidRPr="00B52DB8" w:rsidRDefault="0073235E" w:rsidP="00B33B4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52DB8">
              <w:rPr>
                <w:rFonts w:ascii="PT Astra Serif" w:hAnsi="PT Astra Serif"/>
                <w:sz w:val="28"/>
                <w:szCs w:val="28"/>
              </w:rPr>
              <w:t>- привлечение внутреннего и въездного туристического потока в Балашовский муниципальный район Саратовской области;</w:t>
            </w:r>
          </w:p>
          <w:p w:rsidR="00103B2A" w:rsidRPr="00B52DB8" w:rsidRDefault="00103B2A" w:rsidP="00B33B4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52DB8">
              <w:rPr>
                <w:rFonts w:ascii="PT Astra Serif" w:hAnsi="PT Astra Serif"/>
                <w:sz w:val="28"/>
                <w:szCs w:val="28"/>
              </w:rPr>
              <w:t>- укрепление материально-технической базы;</w:t>
            </w:r>
          </w:p>
          <w:p w:rsidR="0073235E" w:rsidRPr="00B52DB8" w:rsidRDefault="0073235E" w:rsidP="00B33B4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52DB8">
              <w:rPr>
                <w:rFonts w:ascii="PT Astra Serif" w:hAnsi="PT Astra Serif"/>
                <w:sz w:val="28"/>
                <w:szCs w:val="28"/>
              </w:rPr>
              <w:t>- создание условия для развития основных центров туризма и туристических зон в Балашовском муниципальном районе Саратовской области.</w:t>
            </w:r>
          </w:p>
        </w:tc>
      </w:tr>
      <w:tr w:rsidR="00B16E10" w:rsidRPr="00B52DB8" w:rsidTr="0052723E">
        <w:tc>
          <w:tcPr>
            <w:tcW w:w="2381" w:type="dxa"/>
          </w:tcPr>
          <w:p w:rsidR="00B16E10" w:rsidRPr="00B52DB8" w:rsidRDefault="00B16E10" w:rsidP="00B33B4C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52DB8">
              <w:rPr>
                <w:rFonts w:ascii="PT Astra Serif" w:hAnsi="PT Astra Serif"/>
                <w:b/>
                <w:sz w:val="28"/>
                <w:szCs w:val="28"/>
              </w:rPr>
              <w:t xml:space="preserve">Сроки </w:t>
            </w:r>
            <w:r w:rsidR="0049456F" w:rsidRPr="00B52DB8">
              <w:rPr>
                <w:rFonts w:ascii="PT Astra Serif" w:hAnsi="PT Astra Serif"/>
                <w:b/>
                <w:sz w:val="28"/>
                <w:szCs w:val="28"/>
              </w:rPr>
              <w:t xml:space="preserve">и этапы </w:t>
            </w:r>
            <w:r w:rsidRPr="00B52DB8">
              <w:rPr>
                <w:rFonts w:ascii="PT Astra Serif" w:hAnsi="PT Astra Serif"/>
                <w:b/>
                <w:sz w:val="28"/>
                <w:szCs w:val="28"/>
              </w:rPr>
              <w:t>реализации программы</w:t>
            </w:r>
          </w:p>
        </w:tc>
        <w:tc>
          <w:tcPr>
            <w:tcW w:w="7190" w:type="dxa"/>
            <w:gridSpan w:val="2"/>
          </w:tcPr>
          <w:p w:rsidR="00B16E10" w:rsidRPr="00B52DB8" w:rsidRDefault="00B16E10" w:rsidP="00B920D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52DB8">
              <w:rPr>
                <w:rFonts w:ascii="PT Astra Serif" w:hAnsi="PT Astra Serif"/>
                <w:sz w:val="28"/>
                <w:szCs w:val="28"/>
              </w:rPr>
              <w:t>20</w:t>
            </w:r>
            <w:r w:rsidR="00F22EA8" w:rsidRPr="00B52DB8">
              <w:rPr>
                <w:rFonts w:ascii="PT Astra Serif" w:hAnsi="PT Astra Serif"/>
                <w:sz w:val="28"/>
                <w:szCs w:val="28"/>
              </w:rPr>
              <w:t>2</w:t>
            </w:r>
            <w:r w:rsidR="00B920D5" w:rsidRPr="00B52DB8">
              <w:rPr>
                <w:rFonts w:ascii="PT Astra Serif" w:hAnsi="PT Astra Serif"/>
                <w:sz w:val="28"/>
                <w:szCs w:val="28"/>
              </w:rPr>
              <w:t>5</w:t>
            </w:r>
            <w:r w:rsidRPr="00B52DB8">
              <w:rPr>
                <w:rFonts w:ascii="PT Astra Serif" w:hAnsi="PT Astra Serif"/>
                <w:sz w:val="28"/>
                <w:szCs w:val="28"/>
              </w:rPr>
              <w:t>-202</w:t>
            </w:r>
            <w:r w:rsidR="00B920D5" w:rsidRPr="00B52DB8">
              <w:rPr>
                <w:rFonts w:ascii="PT Astra Serif" w:hAnsi="PT Astra Serif"/>
                <w:sz w:val="28"/>
                <w:szCs w:val="28"/>
              </w:rPr>
              <w:t>7</w:t>
            </w:r>
            <w:r w:rsidR="006166CA" w:rsidRPr="00B52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52DB8">
              <w:rPr>
                <w:rFonts w:ascii="PT Astra Serif" w:hAnsi="PT Astra Serif"/>
                <w:sz w:val="28"/>
                <w:szCs w:val="28"/>
              </w:rPr>
              <w:t>годы.</w:t>
            </w:r>
          </w:p>
        </w:tc>
      </w:tr>
      <w:tr w:rsidR="0073235E" w:rsidRPr="00B52DB8" w:rsidTr="0052723E">
        <w:tc>
          <w:tcPr>
            <w:tcW w:w="2381" w:type="dxa"/>
          </w:tcPr>
          <w:p w:rsidR="0073235E" w:rsidRPr="00B52DB8" w:rsidRDefault="0073235E" w:rsidP="00B33B4C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52DB8">
              <w:rPr>
                <w:rFonts w:ascii="PT Astra Serif" w:hAnsi="PT Astra Serif"/>
                <w:b/>
                <w:sz w:val="28"/>
                <w:szCs w:val="28"/>
              </w:rPr>
              <w:t xml:space="preserve">Исполнители основных </w:t>
            </w:r>
            <w:r w:rsidRPr="00B52DB8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мероприятий программы:</w:t>
            </w:r>
          </w:p>
        </w:tc>
        <w:tc>
          <w:tcPr>
            <w:tcW w:w="7190" w:type="dxa"/>
            <w:gridSpan w:val="2"/>
          </w:tcPr>
          <w:p w:rsidR="0073235E" w:rsidRPr="00B52DB8" w:rsidRDefault="0073235E" w:rsidP="00103B2A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52DB8">
              <w:rPr>
                <w:rFonts w:ascii="PT Astra Serif" w:hAnsi="PT Astra Serif"/>
                <w:sz w:val="28"/>
                <w:szCs w:val="28"/>
              </w:rPr>
              <w:lastRenderedPageBreak/>
              <w:t>Управление культуры и туризма администрации Балашовского муниципального района</w:t>
            </w:r>
            <w:r w:rsidR="009A6CA0" w:rsidRPr="00B52DB8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3235E" w:rsidRPr="00B52DB8" w:rsidTr="0052723E">
        <w:tc>
          <w:tcPr>
            <w:tcW w:w="2381" w:type="dxa"/>
          </w:tcPr>
          <w:p w:rsidR="0073235E" w:rsidRPr="00B52DB8" w:rsidRDefault="0073235E" w:rsidP="00B33B4C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52DB8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Объём и источники финансирования программы:</w:t>
            </w:r>
          </w:p>
        </w:tc>
        <w:tc>
          <w:tcPr>
            <w:tcW w:w="7190" w:type="dxa"/>
            <w:gridSpan w:val="2"/>
          </w:tcPr>
          <w:p w:rsidR="0073235E" w:rsidRPr="00B52DB8" w:rsidRDefault="0052723E" w:rsidP="00B33B4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52DB8">
              <w:rPr>
                <w:rFonts w:ascii="PT Astra Serif" w:hAnsi="PT Astra Serif"/>
                <w:sz w:val="28"/>
                <w:szCs w:val="28"/>
              </w:rPr>
              <w:t>З</w:t>
            </w:r>
            <w:r w:rsidR="0073235E" w:rsidRPr="00B52DB8">
              <w:rPr>
                <w:rFonts w:ascii="PT Astra Serif" w:hAnsi="PT Astra Serif"/>
                <w:sz w:val="28"/>
                <w:szCs w:val="28"/>
              </w:rPr>
              <w:t>атраты на реализацию программных мероприятий по развитию внутреннего туризма Балашовского района на 20</w:t>
            </w:r>
            <w:r w:rsidR="006166CA" w:rsidRPr="00B52DB8">
              <w:rPr>
                <w:rFonts w:ascii="PT Astra Serif" w:hAnsi="PT Astra Serif"/>
                <w:sz w:val="28"/>
                <w:szCs w:val="28"/>
              </w:rPr>
              <w:t>2</w:t>
            </w:r>
            <w:r w:rsidR="00B920D5" w:rsidRPr="00B52DB8">
              <w:rPr>
                <w:rFonts w:ascii="PT Astra Serif" w:hAnsi="PT Astra Serif"/>
                <w:sz w:val="28"/>
                <w:szCs w:val="28"/>
              </w:rPr>
              <w:t>5</w:t>
            </w:r>
            <w:r w:rsidR="00486235" w:rsidRPr="00B52DB8">
              <w:rPr>
                <w:rFonts w:ascii="PT Astra Serif" w:hAnsi="PT Astra Serif"/>
                <w:sz w:val="28"/>
                <w:szCs w:val="28"/>
              </w:rPr>
              <w:t>-202</w:t>
            </w:r>
            <w:r w:rsidR="00B920D5" w:rsidRPr="00B52DB8">
              <w:rPr>
                <w:rFonts w:ascii="PT Astra Serif" w:hAnsi="PT Astra Serif"/>
                <w:sz w:val="28"/>
                <w:szCs w:val="28"/>
              </w:rPr>
              <w:t>7</w:t>
            </w:r>
            <w:r w:rsidR="0073235E" w:rsidRPr="00B52DB8">
              <w:rPr>
                <w:rFonts w:ascii="PT Astra Serif" w:hAnsi="PT Astra Serif"/>
                <w:sz w:val="28"/>
                <w:szCs w:val="28"/>
              </w:rPr>
              <w:t xml:space="preserve"> годы из средств местного бюджета составят </w:t>
            </w:r>
            <w:r w:rsidR="005236AB" w:rsidRPr="00B52DB8"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 w:rsidR="00B920D5" w:rsidRPr="00B52DB8">
              <w:rPr>
                <w:rFonts w:ascii="PT Astra Serif" w:hAnsi="PT Astra Serif"/>
                <w:sz w:val="28"/>
                <w:szCs w:val="28"/>
              </w:rPr>
              <w:t>150</w:t>
            </w:r>
            <w:r w:rsidR="00486235" w:rsidRPr="00B52DB8">
              <w:rPr>
                <w:rFonts w:ascii="PT Astra Serif" w:hAnsi="PT Astra Serif"/>
                <w:sz w:val="28"/>
                <w:szCs w:val="28"/>
              </w:rPr>
              <w:t>,</w:t>
            </w:r>
            <w:r w:rsidR="0073235E" w:rsidRPr="00B52DB8">
              <w:rPr>
                <w:rFonts w:ascii="PT Astra Serif" w:hAnsi="PT Astra Serif"/>
                <w:sz w:val="28"/>
                <w:szCs w:val="28"/>
              </w:rPr>
              <w:t>0 тыс. руб., в том числе:</w:t>
            </w:r>
          </w:p>
          <w:p w:rsidR="0073235E" w:rsidRPr="00B52DB8" w:rsidRDefault="0073235E" w:rsidP="00B33B4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52DB8">
              <w:rPr>
                <w:rFonts w:ascii="PT Astra Serif" w:hAnsi="PT Astra Serif"/>
                <w:sz w:val="28"/>
                <w:szCs w:val="28"/>
              </w:rPr>
              <w:t>- 20</w:t>
            </w:r>
            <w:r w:rsidR="00F22EA8" w:rsidRPr="00B52DB8">
              <w:rPr>
                <w:rFonts w:ascii="PT Astra Serif" w:hAnsi="PT Astra Serif"/>
                <w:sz w:val="28"/>
                <w:szCs w:val="28"/>
              </w:rPr>
              <w:t>2</w:t>
            </w:r>
            <w:r w:rsidR="00971597" w:rsidRPr="00B52DB8">
              <w:rPr>
                <w:rFonts w:ascii="PT Astra Serif" w:hAnsi="PT Astra Serif"/>
                <w:sz w:val="28"/>
                <w:szCs w:val="28"/>
              </w:rPr>
              <w:t>5</w:t>
            </w:r>
            <w:r w:rsidRPr="00B52DB8">
              <w:rPr>
                <w:rFonts w:ascii="PT Astra Serif" w:hAnsi="PT Astra Serif"/>
                <w:sz w:val="28"/>
                <w:szCs w:val="28"/>
              </w:rPr>
              <w:t xml:space="preserve"> год – </w:t>
            </w:r>
            <w:r w:rsidR="0009682E" w:rsidRPr="00B52DB8">
              <w:rPr>
                <w:rFonts w:ascii="PT Astra Serif" w:hAnsi="PT Astra Serif"/>
                <w:sz w:val="28"/>
                <w:szCs w:val="28"/>
              </w:rPr>
              <w:t>5</w:t>
            </w:r>
            <w:r w:rsidR="00486235" w:rsidRPr="00B52DB8">
              <w:rPr>
                <w:rFonts w:ascii="PT Astra Serif" w:hAnsi="PT Astra Serif"/>
                <w:sz w:val="28"/>
                <w:szCs w:val="28"/>
              </w:rPr>
              <w:t>0</w:t>
            </w:r>
            <w:r w:rsidRPr="00B52DB8">
              <w:rPr>
                <w:rFonts w:ascii="PT Astra Serif" w:hAnsi="PT Astra Serif"/>
                <w:sz w:val="28"/>
                <w:szCs w:val="28"/>
              </w:rPr>
              <w:t>,0 тыс. руб.</w:t>
            </w:r>
          </w:p>
          <w:p w:rsidR="0073235E" w:rsidRPr="00B52DB8" w:rsidRDefault="0073235E" w:rsidP="00B33B4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52DB8">
              <w:rPr>
                <w:rFonts w:ascii="PT Astra Serif" w:hAnsi="PT Astra Serif"/>
                <w:sz w:val="28"/>
                <w:szCs w:val="28"/>
              </w:rPr>
              <w:t>- 20</w:t>
            </w:r>
            <w:r w:rsidR="00B41A4C" w:rsidRPr="00B52DB8">
              <w:rPr>
                <w:rFonts w:ascii="PT Astra Serif" w:hAnsi="PT Astra Serif"/>
                <w:sz w:val="28"/>
                <w:szCs w:val="28"/>
              </w:rPr>
              <w:t>2</w:t>
            </w:r>
            <w:r w:rsidR="00971597" w:rsidRPr="00B52DB8">
              <w:rPr>
                <w:rFonts w:ascii="PT Astra Serif" w:hAnsi="PT Astra Serif"/>
                <w:sz w:val="28"/>
                <w:szCs w:val="28"/>
              </w:rPr>
              <w:t>6</w:t>
            </w:r>
            <w:r w:rsidRPr="00B52DB8">
              <w:rPr>
                <w:rFonts w:ascii="PT Astra Serif" w:hAnsi="PT Astra Serif"/>
                <w:sz w:val="28"/>
                <w:szCs w:val="28"/>
              </w:rPr>
              <w:t xml:space="preserve"> год –</w:t>
            </w:r>
            <w:r w:rsidR="00486235" w:rsidRPr="00B52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920D5" w:rsidRPr="00B52DB8">
              <w:rPr>
                <w:rFonts w:ascii="PT Astra Serif" w:hAnsi="PT Astra Serif"/>
                <w:sz w:val="28"/>
                <w:szCs w:val="28"/>
              </w:rPr>
              <w:t>50</w:t>
            </w:r>
            <w:r w:rsidRPr="00B52DB8">
              <w:rPr>
                <w:rFonts w:ascii="PT Astra Serif" w:hAnsi="PT Astra Serif"/>
                <w:sz w:val="28"/>
                <w:szCs w:val="28"/>
              </w:rPr>
              <w:t>,0 тыс. руб.</w:t>
            </w:r>
          </w:p>
          <w:p w:rsidR="0073235E" w:rsidRPr="00B52DB8" w:rsidRDefault="0073235E" w:rsidP="00B920D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52DB8">
              <w:rPr>
                <w:rFonts w:ascii="PT Astra Serif" w:hAnsi="PT Astra Serif"/>
                <w:sz w:val="28"/>
                <w:szCs w:val="28"/>
              </w:rPr>
              <w:t>- 20</w:t>
            </w:r>
            <w:r w:rsidR="00F22EA8" w:rsidRPr="00B52DB8">
              <w:rPr>
                <w:rFonts w:ascii="PT Astra Serif" w:hAnsi="PT Astra Serif"/>
                <w:sz w:val="28"/>
                <w:szCs w:val="28"/>
              </w:rPr>
              <w:t>2</w:t>
            </w:r>
            <w:r w:rsidR="00971597" w:rsidRPr="00B52DB8">
              <w:rPr>
                <w:rFonts w:ascii="PT Astra Serif" w:hAnsi="PT Astra Serif"/>
                <w:sz w:val="28"/>
                <w:szCs w:val="28"/>
              </w:rPr>
              <w:t>7</w:t>
            </w:r>
            <w:r w:rsidRPr="00B52DB8">
              <w:rPr>
                <w:rFonts w:ascii="PT Astra Serif" w:hAnsi="PT Astra Serif"/>
                <w:sz w:val="28"/>
                <w:szCs w:val="28"/>
              </w:rPr>
              <w:t xml:space="preserve"> год – </w:t>
            </w:r>
            <w:r w:rsidR="003F6BD0" w:rsidRPr="00B52DB8">
              <w:rPr>
                <w:rFonts w:ascii="PT Astra Serif" w:hAnsi="PT Astra Serif"/>
                <w:sz w:val="28"/>
                <w:szCs w:val="28"/>
              </w:rPr>
              <w:t>5</w:t>
            </w:r>
            <w:r w:rsidR="00B920D5" w:rsidRPr="00B52DB8">
              <w:rPr>
                <w:rFonts w:ascii="PT Astra Serif" w:hAnsi="PT Astra Serif"/>
                <w:sz w:val="28"/>
                <w:szCs w:val="28"/>
              </w:rPr>
              <w:t>0</w:t>
            </w:r>
            <w:r w:rsidRPr="00B52DB8">
              <w:rPr>
                <w:rFonts w:ascii="PT Astra Serif" w:hAnsi="PT Astra Serif"/>
                <w:sz w:val="28"/>
                <w:szCs w:val="28"/>
              </w:rPr>
              <w:t>,0 тыс. руб.</w:t>
            </w:r>
          </w:p>
        </w:tc>
      </w:tr>
      <w:tr w:rsidR="00B16E10" w:rsidRPr="00B52DB8" w:rsidTr="0052723E">
        <w:tblPrEx>
          <w:tblBorders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1031"/>
        </w:trPr>
        <w:tc>
          <w:tcPr>
            <w:tcW w:w="2381" w:type="dxa"/>
            <w:tcBorders>
              <w:bottom w:val="single" w:sz="4" w:space="0" w:color="auto"/>
            </w:tcBorders>
          </w:tcPr>
          <w:p w:rsidR="00B16E10" w:rsidRPr="00B52DB8" w:rsidRDefault="00B16E10" w:rsidP="00B06C58">
            <w:pPr>
              <w:spacing w:line="240" w:lineRule="atLeast"/>
              <w:rPr>
                <w:rFonts w:ascii="PT Astra Serif" w:hAnsi="PT Astra Serif"/>
                <w:b/>
                <w:sz w:val="28"/>
                <w:szCs w:val="28"/>
              </w:rPr>
            </w:pPr>
            <w:r w:rsidRPr="00B52DB8">
              <w:rPr>
                <w:rFonts w:ascii="PT Astra Serif" w:hAnsi="PT Astra Serif"/>
                <w:b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7190" w:type="dxa"/>
            <w:gridSpan w:val="2"/>
            <w:tcBorders>
              <w:bottom w:val="single" w:sz="4" w:space="0" w:color="auto"/>
            </w:tcBorders>
          </w:tcPr>
          <w:p w:rsidR="00B16E10" w:rsidRPr="00B52DB8" w:rsidRDefault="00E14249" w:rsidP="00B16E10">
            <w:pPr>
              <w:pStyle w:val="ConsNormal"/>
              <w:overflowPunct w:val="0"/>
              <w:spacing w:line="240" w:lineRule="atLeast"/>
              <w:ind w:right="0" w:firstLine="0"/>
              <w:jc w:val="both"/>
              <w:textAlignment w:val="baseline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B52DB8">
              <w:rPr>
                <w:rFonts w:ascii="PT Astra Serif" w:hAnsi="PT Astra Serif"/>
                <w:sz w:val="28"/>
                <w:szCs w:val="28"/>
              </w:rPr>
              <w:t>"Формирование и развитие конкурентоспособной туристической индустрии, способствующей социально-экономическому развитию Балашовского муниципального района"</w:t>
            </w:r>
            <w:r w:rsidR="009A6CA0" w:rsidRPr="00B52DB8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3235E" w:rsidRPr="00B52DB8" w:rsidTr="0052723E">
        <w:tc>
          <w:tcPr>
            <w:tcW w:w="2381" w:type="dxa"/>
          </w:tcPr>
          <w:p w:rsidR="0073235E" w:rsidRPr="00B52DB8" w:rsidRDefault="0073235E" w:rsidP="00B33B4C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52DB8">
              <w:rPr>
                <w:rFonts w:ascii="PT Astra Serif" w:hAnsi="PT Astra Serif"/>
                <w:b/>
                <w:sz w:val="28"/>
                <w:szCs w:val="28"/>
              </w:rPr>
              <w:t>Ожидаемые конечные результаты реализации программы:</w:t>
            </w:r>
          </w:p>
        </w:tc>
        <w:tc>
          <w:tcPr>
            <w:tcW w:w="7190" w:type="dxa"/>
            <w:gridSpan w:val="2"/>
          </w:tcPr>
          <w:p w:rsidR="0073235E" w:rsidRPr="00B52DB8" w:rsidRDefault="0073235E" w:rsidP="00B33B4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52DB8">
              <w:rPr>
                <w:rFonts w:ascii="PT Astra Serif" w:hAnsi="PT Astra Serif"/>
                <w:sz w:val="28"/>
                <w:szCs w:val="28"/>
              </w:rPr>
              <w:t>Реализация программы позволит:</w:t>
            </w:r>
          </w:p>
          <w:p w:rsidR="0073235E" w:rsidRPr="00B52DB8" w:rsidRDefault="00980796" w:rsidP="0098079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52DB8">
              <w:rPr>
                <w:rFonts w:ascii="PT Astra Serif" w:hAnsi="PT Astra Serif"/>
                <w:sz w:val="28"/>
                <w:szCs w:val="28"/>
              </w:rPr>
              <w:t>Увеличение числа туристов на 5,5%, посещающих Балашовский район, в сравнении с предыдущим годом.</w:t>
            </w:r>
          </w:p>
        </w:tc>
      </w:tr>
      <w:tr w:rsidR="00980796" w:rsidRPr="00B52DB8" w:rsidTr="0052723E">
        <w:tc>
          <w:tcPr>
            <w:tcW w:w="2381" w:type="dxa"/>
          </w:tcPr>
          <w:p w:rsidR="00980796" w:rsidRPr="00B52DB8" w:rsidRDefault="0049456F" w:rsidP="00980796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B52DB8">
              <w:rPr>
                <w:rFonts w:ascii="PT Astra Serif" w:hAnsi="PT Astra Serif"/>
                <w:b/>
                <w:bCs/>
                <w:sz w:val="28"/>
                <w:szCs w:val="28"/>
              </w:rPr>
              <w:t>Целевые индикаторы и их значение</w:t>
            </w:r>
            <w:r w:rsidR="00980796" w:rsidRPr="00B52DB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</w:t>
            </w:r>
          </w:p>
          <w:p w:rsidR="00980796" w:rsidRPr="00B52DB8" w:rsidRDefault="00980796" w:rsidP="00B33B4C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190" w:type="dxa"/>
            <w:gridSpan w:val="2"/>
          </w:tcPr>
          <w:tbl>
            <w:tblPr>
              <w:tblpPr w:leftFromText="180" w:rightFromText="180" w:vertAnchor="text" w:horzAnchor="margin" w:tblpXSpec="center" w:tblpY="98"/>
              <w:tblOverlap w:val="never"/>
              <w:tblW w:w="62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CC"/>
              <w:tblLook w:val="04A0"/>
            </w:tblPr>
            <w:tblGrid>
              <w:gridCol w:w="2090"/>
              <w:gridCol w:w="751"/>
              <w:gridCol w:w="916"/>
              <w:gridCol w:w="916"/>
              <w:gridCol w:w="916"/>
              <w:gridCol w:w="916"/>
            </w:tblGrid>
            <w:tr w:rsidR="006779B1" w:rsidRPr="00B52DB8" w:rsidTr="001B2DE7">
              <w:trPr>
                <w:cantSplit/>
                <w:trHeight w:val="1212"/>
              </w:trPr>
              <w:tc>
                <w:tcPr>
                  <w:tcW w:w="1248" w:type="pct"/>
                  <w:shd w:val="clear" w:color="auto" w:fill="FFFFCC"/>
                  <w:vAlign w:val="center"/>
                </w:tcPr>
                <w:p w:rsidR="006779B1" w:rsidRPr="00B52DB8" w:rsidRDefault="006779B1" w:rsidP="006779B1">
                  <w:pPr>
                    <w:pStyle w:val="ConsPlusNormal"/>
                    <w:jc w:val="center"/>
                    <w:rPr>
                      <w:rFonts w:ascii="PT Astra Serif" w:hAnsi="PT Astra Serif" w:cs="Times New Roman"/>
                      <w:b/>
                      <w:bCs/>
                      <w:color w:val="003300"/>
                      <w:sz w:val="28"/>
                      <w:szCs w:val="28"/>
                    </w:rPr>
                  </w:pPr>
                  <w:r w:rsidRPr="00B52DB8">
                    <w:rPr>
                      <w:rFonts w:ascii="PT Astra Serif" w:hAnsi="PT Astra Serif" w:cs="Times New Roman"/>
                      <w:b/>
                      <w:bCs/>
                      <w:color w:val="003300"/>
                      <w:sz w:val="28"/>
                      <w:szCs w:val="28"/>
                    </w:rPr>
                    <w:t xml:space="preserve">Наименование </w:t>
                  </w:r>
                  <w:proofErr w:type="gramStart"/>
                  <w:r w:rsidRPr="00B52DB8">
                    <w:rPr>
                      <w:rFonts w:ascii="PT Astra Serif" w:hAnsi="PT Astra Serif" w:cs="Times New Roman"/>
                      <w:b/>
                      <w:bCs/>
                      <w:color w:val="003300"/>
                      <w:sz w:val="28"/>
                      <w:szCs w:val="28"/>
                    </w:rPr>
                    <w:t>целевого</w:t>
                  </w:r>
                  <w:proofErr w:type="gramEnd"/>
                </w:p>
                <w:p w:rsidR="006779B1" w:rsidRPr="00B52DB8" w:rsidRDefault="006779B1" w:rsidP="006779B1">
                  <w:pPr>
                    <w:pStyle w:val="ConsPlusNormal"/>
                    <w:keepNext/>
                    <w:keepLines/>
                    <w:widowControl/>
                    <w:jc w:val="center"/>
                    <w:rPr>
                      <w:rFonts w:ascii="PT Astra Serif" w:hAnsi="PT Astra Serif" w:cs="Times New Roman"/>
                      <w:b/>
                      <w:bCs/>
                      <w:color w:val="003300"/>
                      <w:sz w:val="28"/>
                      <w:szCs w:val="28"/>
                    </w:rPr>
                  </w:pPr>
                  <w:r w:rsidRPr="00B52DB8">
                    <w:rPr>
                      <w:rFonts w:ascii="PT Astra Serif" w:hAnsi="PT Astra Serif" w:cs="Times New Roman"/>
                      <w:b/>
                      <w:bCs/>
                      <w:color w:val="003300"/>
                      <w:sz w:val="28"/>
                      <w:szCs w:val="28"/>
                    </w:rPr>
                    <w:t>показателя</w:t>
                  </w:r>
                </w:p>
              </w:tc>
              <w:tc>
                <w:tcPr>
                  <w:tcW w:w="480" w:type="pct"/>
                  <w:shd w:val="clear" w:color="auto" w:fill="FFFFCC"/>
                  <w:vAlign w:val="center"/>
                </w:tcPr>
                <w:p w:rsidR="006779B1" w:rsidRPr="00B52DB8" w:rsidRDefault="006779B1" w:rsidP="006779B1">
                  <w:pPr>
                    <w:pStyle w:val="ConsPlusNormal"/>
                    <w:keepNext/>
                    <w:keepLines/>
                    <w:widowControl/>
                    <w:jc w:val="center"/>
                    <w:rPr>
                      <w:rFonts w:ascii="PT Astra Serif" w:hAnsi="PT Astra Serif" w:cs="Times New Roman"/>
                      <w:b/>
                      <w:bCs/>
                      <w:color w:val="003300"/>
                      <w:sz w:val="28"/>
                      <w:szCs w:val="28"/>
                    </w:rPr>
                  </w:pPr>
                  <w:r w:rsidRPr="00B52DB8">
                    <w:rPr>
                      <w:rFonts w:ascii="PT Astra Serif" w:hAnsi="PT Astra Serif" w:cs="Times New Roman"/>
                      <w:b/>
                      <w:bCs/>
                      <w:color w:val="003300"/>
                      <w:sz w:val="28"/>
                      <w:szCs w:val="28"/>
                    </w:rPr>
                    <w:t xml:space="preserve">Ед. </w:t>
                  </w:r>
                  <w:proofErr w:type="spellStart"/>
                  <w:r w:rsidRPr="00B52DB8">
                    <w:rPr>
                      <w:rFonts w:ascii="PT Astra Serif" w:hAnsi="PT Astra Serif" w:cs="Times New Roman"/>
                      <w:b/>
                      <w:bCs/>
                      <w:color w:val="003300"/>
                      <w:sz w:val="28"/>
                      <w:szCs w:val="28"/>
                    </w:rPr>
                    <w:t>изм</w:t>
                  </w:r>
                  <w:proofErr w:type="spellEnd"/>
                  <w:r w:rsidRPr="00B52DB8">
                    <w:rPr>
                      <w:rFonts w:ascii="PT Astra Serif" w:hAnsi="PT Astra Serif" w:cs="Times New Roman"/>
                      <w:b/>
                      <w:bCs/>
                      <w:color w:val="0033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770" w:type="pct"/>
                  <w:shd w:val="clear" w:color="auto" w:fill="FFFFCC"/>
                  <w:vAlign w:val="center"/>
                </w:tcPr>
                <w:p w:rsidR="006779B1" w:rsidRPr="00B52DB8" w:rsidRDefault="006779B1" w:rsidP="003F6BD0">
                  <w:pPr>
                    <w:pStyle w:val="ConsPlusNormal"/>
                    <w:keepNext/>
                    <w:keepLines/>
                    <w:widowControl/>
                    <w:jc w:val="center"/>
                    <w:rPr>
                      <w:rFonts w:ascii="PT Astra Serif" w:hAnsi="PT Astra Serif" w:cs="Times New Roman"/>
                      <w:b/>
                      <w:color w:val="003300"/>
                      <w:sz w:val="28"/>
                      <w:szCs w:val="28"/>
                    </w:rPr>
                  </w:pPr>
                  <w:r w:rsidRPr="00B52DB8">
                    <w:rPr>
                      <w:rFonts w:ascii="PT Astra Serif" w:hAnsi="PT Astra Serif" w:cs="Times New Roman"/>
                      <w:b/>
                      <w:color w:val="003300"/>
                      <w:sz w:val="28"/>
                      <w:szCs w:val="28"/>
                    </w:rPr>
                    <w:t>20</w:t>
                  </w:r>
                  <w:r w:rsidRPr="00B52DB8">
                    <w:rPr>
                      <w:rFonts w:ascii="PT Astra Serif" w:hAnsi="PT Astra Serif" w:cs="Times New Roman"/>
                      <w:b/>
                      <w:color w:val="003300"/>
                      <w:sz w:val="28"/>
                      <w:szCs w:val="28"/>
                      <w:lang w:val="en-US"/>
                    </w:rPr>
                    <w:t>2</w:t>
                  </w:r>
                  <w:r w:rsidR="003F6BD0" w:rsidRPr="00B52DB8">
                    <w:rPr>
                      <w:rFonts w:ascii="PT Astra Serif" w:hAnsi="PT Astra Serif" w:cs="Times New Roman"/>
                      <w:b/>
                      <w:color w:val="003300"/>
                      <w:sz w:val="28"/>
                      <w:szCs w:val="28"/>
                    </w:rPr>
                    <w:t>4</w:t>
                  </w:r>
                  <w:r w:rsidRPr="00B52DB8">
                    <w:rPr>
                      <w:rFonts w:ascii="PT Astra Serif" w:hAnsi="PT Astra Serif" w:cs="Times New Roman"/>
                      <w:b/>
                      <w:color w:val="00330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802" w:type="pct"/>
                  <w:shd w:val="clear" w:color="auto" w:fill="FFFFCC"/>
                  <w:vAlign w:val="center"/>
                </w:tcPr>
                <w:p w:rsidR="006779B1" w:rsidRPr="00B52DB8" w:rsidRDefault="006779B1" w:rsidP="003F6BD0">
                  <w:pPr>
                    <w:pStyle w:val="ConsPlusNormal"/>
                    <w:keepNext/>
                    <w:keepLines/>
                    <w:widowControl/>
                    <w:jc w:val="center"/>
                    <w:rPr>
                      <w:rFonts w:ascii="PT Astra Serif" w:hAnsi="PT Astra Serif" w:cs="Times New Roman"/>
                      <w:b/>
                      <w:color w:val="003300"/>
                      <w:sz w:val="28"/>
                      <w:szCs w:val="28"/>
                    </w:rPr>
                  </w:pPr>
                  <w:r w:rsidRPr="00B52DB8">
                    <w:rPr>
                      <w:rFonts w:ascii="PT Astra Serif" w:hAnsi="PT Astra Serif" w:cs="Times New Roman"/>
                      <w:b/>
                      <w:color w:val="003300"/>
                      <w:sz w:val="28"/>
                      <w:szCs w:val="28"/>
                    </w:rPr>
                    <w:t>202</w:t>
                  </w:r>
                  <w:r w:rsidR="003F6BD0" w:rsidRPr="00B52DB8">
                    <w:rPr>
                      <w:rFonts w:ascii="PT Astra Serif" w:hAnsi="PT Astra Serif" w:cs="Times New Roman"/>
                      <w:b/>
                      <w:color w:val="003300"/>
                      <w:sz w:val="28"/>
                      <w:szCs w:val="28"/>
                    </w:rPr>
                    <w:t>5</w:t>
                  </w:r>
                  <w:r w:rsidRPr="00B52DB8">
                    <w:rPr>
                      <w:rFonts w:ascii="PT Astra Serif" w:hAnsi="PT Astra Serif" w:cs="Times New Roman"/>
                      <w:b/>
                      <w:color w:val="00330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904" w:type="pct"/>
                  <w:shd w:val="clear" w:color="auto" w:fill="FFFFCC"/>
                  <w:vAlign w:val="center"/>
                </w:tcPr>
                <w:p w:rsidR="006779B1" w:rsidRPr="00B52DB8" w:rsidRDefault="006779B1" w:rsidP="003F6BD0">
                  <w:pPr>
                    <w:pStyle w:val="ConsPlusNormal"/>
                    <w:keepNext/>
                    <w:keepLines/>
                    <w:widowControl/>
                    <w:jc w:val="center"/>
                    <w:rPr>
                      <w:rFonts w:ascii="PT Astra Serif" w:hAnsi="PT Astra Serif" w:cs="Times New Roman"/>
                      <w:b/>
                      <w:color w:val="003300"/>
                      <w:sz w:val="28"/>
                      <w:szCs w:val="28"/>
                    </w:rPr>
                  </w:pPr>
                  <w:r w:rsidRPr="00B52DB8">
                    <w:rPr>
                      <w:rFonts w:ascii="PT Astra Serif" w:hAnsi="PT Astra Serif" w:cs="Times New Roman"/>
                      <w:b/>
                      <w:color w:val="003300"/>
                      <w:sz w:val="28"/>
                      <w:szCs w:val="28"/>
                    </w:rPr>
                    <w:t>202</w:t>
                  </w:r>
                  <w:r w:rsidR="003F6BD0" w:rsidRPr="00B52DB8">
                    <w:rPr>
                      <w:rFonts w:ascii="PT Astra Serif" w:hAnsi="PT Astra Serif" w:cs="Times New Roman"/>
                      <w:b/>
                      <w:color w:val="003300"/>
                      <w:sz w:val="28"/>
                      <w:szCs w:val="28"/>
                    </w:rPr>
                    <w:t>6</w:t>
                  </w:r>
                  <w:r w:rsidRPr="00B52DB8">
                    <w:rPr>
                      <w:rFonts w:ascii="PT Astra Serif" w:hAnsi="PT Astra Serif" w:cs="Times New Roman"/>
                      <w:b/>
                      <w:color w:val="00330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795" w:type="pct"/>
                  <w:shd w:val="clear" w:color="auto" w:fill="FFFFCC"/>
                  <w:vAlign w:val="center"/>
                </w:tcPr>
                <w:p w:rsidR="006779B1" w:rsidRPr="00B52DB8" w:rsidRDefault="006779B1" w:rsidP="003F6BD0">
                  <w:pPr>
                    <w:pStyle w:val="ConsPlusNormal"/>
                    <w:keepNext/>
                    <w:keepLines/>
                    <w:widowControl/>
                    <w:jc w:val="center"/>
                    <w:rPr>
                      <w:rFonts w:ascii="PT Astra Serif" w:hAnsi="PT Astra Serif" w:cs="Times New Roman"/>
                      <w:b/>
                      <w:color w:val="003300"/>
                      <w:sz w:val="28"/>
                      <w:szCs w:val="28"/>
                    </w:rPr>
                  </w:pPr>
                  <w:r w:rsidRPr="00B52DB8">
                    <w:rPr>
                      <w:rFonts w:ascii="PT Astra Serif" w:hAnsi="PT Astra Serif" w:cs="Times New Roman"/>
                      <w:b/>
                      <w:color w:val="003300"/>
                      <w:sz w:val="28"/>
                      <w:szCs w:val="28"/>
                    </w:rPr>
                    <w:t>202</w:t>
                  </w:r>
                  <w:r w:rsidR="003F6BD0" w:rsidRPr="00B52DB8">
                    <w:rPr>
                      <w:rFonts w:ascii="PT Astra Serif" w:hAnsi="PT Astra Serif" w:cs="Times New Roman"/>
                      <w:b/>
                      <w:color w:val="003300"/>
                      <w:sz w:val="28"/>
                      <w:szCs w:val="28"/>
                    </w:rPr>
                    <w:t xml:space="preserve">7 </w:t>
                  </w:r>
                  <w:r w:rsidRPr="00B52DB8">
                    <w:rPr>
                      <w:rFonts w:ascii="PT Astra Serif" w:hAnsi="PT Astra Serif" w:cs="Times New Roman"/>
                      <w:b/>
                      <w:color w:val="003300"/>
                      <w:sz w:val="28"/>
                      <w:szCs w:val="28"/>
                    </w:rPr>
                    <w:t>год</w:t>
                  </w:r>
                </w:p>
              </w:tc>
            </w:tr>
            <w:tr w:rsidR="006779B1" w:rsidRPr="00B52DB8" w:rsidTr="001B2DE7">
              <w:trPr>
                <w:cantSplit/>
                <w:trHeight w:val="697"/>
              </w:trPr>
              <w:tc>
                <w:tcPr>
                  <w:tcW w:w="1248" w:type="pct"/>
                  <w:shd w:val="clear" w:color="auto" w:fill="FFFFCC"/>
                  <w:vAlign w:val="center"/>
                </w:tcPr>
                <w:p w:rsidR="006779B1" w:rsidRPr="00B52DB8" w:rsidRDefault="006779B1" w:rsidP="006779B1">
                  <w:pPr>
                    <w:spacing w:after="0"/>
                    <w:rPr>
                      <w:rFonts w:ascii="PT Astra Serif" w:hAnsi="PT Astra Serif"/>
                      <w:color w:val="003300"/>
                      <w:sz w:val="28"/>
                      <w:szCs w:val="28"/>
                    </w:rPr>
                  </w:pPr>
                  <w:r w:rsidRPr="00B52DB8">
                    <w:rPr>
                      <w:rFonts w:ascii="PT Astra Serif" w:hAnsi="PT Astra Serif"/>
                      <w:sz w:val="28"/>
                      <w:szCs w:val="28"/>
                    </w:rPr>
                    <w:t>Количество  туристов, посещающих Балашовский район</w:t>
                  </w:r>
                </w:p>
              </w:tc>
              <w:tc>
                <w:tcPr>
                  <w:tcW w:w="480" w:type="pct"/>
                  <w:shd w:val="clear" w:color="auto" w:fill="FFFFCC"/>
                  <w:vAlign w:val="center"/>
                </w:tcPr>
                <w:p w:rsidR="006779B1" w:rsidRPr="00B52DB8" w:rsidRDefault="006779B1" w:rsidP="006779B1">
                  <w:pPr>
                    <w:pStyle w:val="ConsPlusNormal"/>
                    <w:keepNext/>
                    <w:keepLines/>
                    <w:widowControl/>
                    <w:jc w:val="center"/>
                    <w:rPr>
                      <w:rFonts w:ascii="PT Astra Serif" w:hAnsi="PT Astra Serif" w:cs="Times New Roman"/>
                      <w:color w:val="003300"/>
                      <w:sz w:val="28"/>
                      <w:szCs w:val="28"/>
                    </w:rPr>
                  </w:pPr>
                  <w:r w:rsidRPr="00B52DB8">
                    <w:rPr>
                      <w:rFonts w:ascii="PT Astra Serif" w:hAnsi="PT Astra Serif" w:cs="Times New Roman"/>
                      <w:color w:val="003300"/>
                      <w:sz w:val="28"/>
                      <w:szCs w:val="28"/>
                    </w:rPr>
                    <w:t>Чел.</w:t>
                  </w:r>
                </w:p>
              </w:tc>
              <w:tc>
                <w:tcPr>
                  <w:tcW w:w="770" w:type="pct"/>
                  <w:shd w:val="clear" w:color="auto" w:fill="FFFFCC"/>
                  <w:vAlign w:val="center"/>
                </w:tcPr>
                <w:p w:rsidR="006779B1" w:rsidRPr="00B52DB8" w:rsidRDefault="00B920D5" w:rsidP="003F6BD0">
                  <w:pPr>
                    <w:pStyle w:val="ConsPlusNormal"/>
                    <w:keepNext/>
                    <w:keepLines/>
                    <w:widowControl/>
                    <w:jc w:val="center"/>
                    <w:rPr>
                      <w:rFonts w:ascii="PT Astra Serif" w:hAnsi="PT Astra Serif" w:cs="Times New Roman"/>
                      <w:color w:val="003300"/>
                      <w:sz w:val="28"/>
                      <w:szCs w:val="28"/>
                      <w:lang w:val="en-US"/>
                    </w:rPr>
                  </w:pPr>
                  <w:r w:rsidRPr="00B52DB8">
                    <w:rPr>
                      <w:rFonts w:ascii="PT Astra Serif" w:hAnsi="PT Astra Serif" w:cs="Times New Roman"/>
                      <w:color w:val="003300"/>
                      <w:sz w:val="28"/>
                      <w:szCs w:val="28"/>
                    </w:rPr>
                    <w:t>1585</w:t>
                  </w:r>
                  <w:r w:rsidR="003F6BD0" w:rsidRPr="00B52DB8">
                    <w:rPr>
                      <w:rFonts w:ascii="PT Astra Serif" w:hAnsi="PT Astra Serif" w:cs="Times New Roman"/>
                      <w:color w:val="0033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02" w:type="pct"/>
                  <w:shd w:val="clear" w:color="auto" w:fill="FFFFCC"/>
                  <w:vAlign w:val="center"/>
                </w:tcPr>
                <w:p w:rsidR="006779B1" w:rsidRPr="00B52DB8" w:rsidRDefault="00301057" w:rsidP="003F6BD0">
                  <w:pPr>
                    <w:pStyle w:val="ConsPlusNormal"/>
                    <w:keepNext/>
                    <w:keepLines/>
                    <w:widowControl/>
                    <w:jc w:val="center"/>
                    <w:rPr>
                      <w:rFonts w:ascii="PT Astra Serif" w:hAnsi="PT Astra Serif" w:cs="Times New Roman"/>
                      <w:color w:val="003300"/>
                      <w:sz w:val="28"/>
                      <w:szCs w:val="28"/>
                      <w:lang w:val="en-US"/>
                    </w:rPr>
                  </w:pPr>
                  <w:r w:rsidRPr="00B52DB8">
                    <w:rPr>
                      <w:rFonts w:ascii="PT Astra Serif" w:hAnsi="PT Astra Serif" w:cs="Times New Roman"/>
                      <w:color w:val="003300"/>
                      <w:sz w:val="28"/>
                      <w:szCs w:val="28"/>
                    </w:rPr>
                    <w:t>16723</w:t>
                  </w:r>
                </w:p>
              </w:tc>
              <w:tc>
                <w:tcPr>
                  <w:tcW w:w="904" w:type="pct"/>
                  <w:shd w:val="clear" w:color="auto" w:fill="FFFFCC"/>
                  <w:vAlign w:val="center"/>
                </w:tcPr>
                <w:p w:rsidR="006779B1" w:rsidRPr="00B52DB8" w:rsidRDefault="00301057" w:rsidP="003F6BD0">
                  <w:pPr>
                    <w:pStyle w:val="ConsPlusNormal"/>
                    <w:keepNext/>
                    <w:keepLines/>
                    <w:widowControl/>
                    <w:jc w:val="center"/>
                    <w:rPr>
                      <w:rFonts w:ascii="PT Astra Serif" w:hAnsi="PT Astra Serif" w:cs="Times New Roman"/>
                      <w:color w:val="003300"/>
                      <w:sz w:val="28"/>
                      <w:szCs w:val="28"/>
                      <w:lang w:val="en-US"/>
                    </w:rPr>
                  </w:pPr>
                  <w:r w:rsidRPr="00B52DB8">
                    <w:rPr>
                      <w:rFonts w:ascii="PT Astra Serif" w:hAnsi="PT Astra Serif" w:cs="Times New Roman"/>
                      <w:color w:val="003300"/>
                      <w:sz w:val="28"/>
                      <w:szCs w:val="28"/>
                    </w:rPr>
                    <w:t>17642</w:t>
                  </w:r>
                </w:p>
              </w:tc>
              <w:tc>
                <w:tcPr>
                  <w:tcW w:w="795" w:type="pct"/>
                  <w:shd w:val="clear" w:color="auto" w:fill="FFFFCC"/>
                  <w:vAlign w:val="center"/>
                </w:tcPr>
                <w:p w:rsidR="006779B1" w:rsidRPr="00B52DB8" w:rsidRDefault="00301057" w:rsidP="003F6BD0">
                  <w:pPr>
                    <w:pStyle w:val="ConsPlusNormal"/>
                    <w:keepNext/>
                    <w:keepLines/>
                    <w:widowControl/>
                    <w:jc w:val="center"/>
                    <w:rPr>
                      <w:rFonts w:ascii="PT Astra Serif" w:hAnsi="PT Astra Serif" w:cs="Times New Roman"/>
                      <w:color w:val="003300"/>
                      <w:sz w:val="28"/>
                      <w:szCs w:val="28"/>
                      <w:lang w:val="en-US"/>
                    </w:rPr>
                  </w:pPr>
                  <w:r w:rsidRPr="00B52DB8">
                    <w:rPr>
                      <w:rFonts w:ascii="PT Astra Serif" w:hAnsi="PT Astra Serif" w:cs="Times New Roman"/>
                      <w:color w:val="003300"/>
                      <w:sz w:val="28"/>
                      <w:szCs w:val="28"/>
                    </w:rPr>
                    <w:t>18612</w:t>
                  </w:r>
                </w:p>
              </w:tc>
            </w:tr>
          </w:tbl>
          <w:p w:rsidR="00980796" w:rsidRPr="00B52DB8" w:rsidRDefault="00980796" w:rsidP="00B33B4C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16E10" w:rsidRPr="00B52DB8" w:rsidTr="0052723E">
        <w:tblPrEx>
          <w:tblBorders>
            <w:insideH w:val="single" w:sz="6" w:space="0" w:color="auto"/>
            <w:insideV w:val="single" w:sz="6" w:space="0" w:color="auto"/>
          </w:tblBorders>
          <w:tblLook w:val="01E0"/>
        </w:tblPrEx>
        <w:trPr>
          <w:gridAfter w:val="1"/>
          <w:wAfter w:w="22" w:type="dxa"/>
        </w:trPr>
        <w:tc>
          <w:tcPr>
            <w:tcW w:w="2381" w:type="dxa"/>
          </w:tcPr>
          <w:p w:rsidR="00B16E10" w:rsidRPr="00B52DB8" w:rsidRDefault="00B16E10" w:rsidP="00B16E10">
            <w:pPr>
              <w:spacing w:after="0" w:line="240" w:lineRule="atLeast"/>
              <w:rPr>
                <w:rFonts w:ascii="PT Astra Serif" w:hAnsi="PT Astra Serif"/>
                <w:b/>
                <w:sz w:val="28"/>
                <w:szCs w:val="28"/>
              </w:rPr>
            </w:pPr>
            <w:r w:rsidRPr="00B52DB8">
              <w:rPr>
                <w:rFonts w:ascii="PT Astra Serif" w:hAnsi="PT Astra Serif"/>
                <w:b/>
                <w:sz w:val="28"/>
                <w:szCs w:val="28"/>
              </w:rPr>
              <w:t xml:space="preserve">Система организации </w:t>
            </w:r>
            <w:proofErr w:type="gramStart"/>
            <w:r w:rsidRPr="00B52DB8">
              <w:rPr>
                <w:rFonts w:ascii="PT Astra Serif" w:hAnsi="PT Astra Serif"/>
                <w:b/>
                <w:sz w:val="28"/>
                <w:szCs w:val="28"/>
              </w:rPr>
              <w:t>контроля за</w:t>
            </w:r>
            <w:proofErr w:type="gramEnd"/>
            <w:r w:rsidRPr="00B52DB8">
              <w:rPr>
                <w:rFonts w:ascii="PT Astra Serif" w:hAnsi="PT Astra Serif"/>
                <w:b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168" w:type="dxa"/>
          </w:tcPr>
          <w:p w:rsidR="00B648C3" w:rsidRPr="00B52DB8" w:rsidRDefault="00B648C3" w:rsidP="00B16E10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52DB8">
              <w:rPr>
                <w:rFonts w:ascii="PT Astra Serif" w:hAnsi="PT Astra Serif"/>
                <w:sz w:val="28"/>
                <w:szCs w:val="28"/>
              </w:rPr>
              <w:t>Администрация Балашовского муниципального района;</w:t>
            </w:r>
          </w:p>
          <w:p w:rsidR="00B16E10" w:rsidRPr="00B52DB8" w:rsidRDefault="00B16E10" w:rsidP="00B16E10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52DB8">
              <w:rPr>
                <w:rFonts w:ascii="PT Astra Serif" w:hAnsi="PT Astra Serif"/>
                <w:sz w:val="28"/>
                <w:szCs w:val="28"/>
              </w:rPr>
              <w:t>Управление культуры и туризма администрации Балашовского муниципального района.</w:t>
            </w:r>
          </w:p>
          <w:p w:rsidR="00B16E10" w:rsidRPr="00B52DB8" w:rsidRDefault="00B16E10" w:rsidP="00B16E10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12058" w:rsidRPr="00B52DB8" w:rsidTr="0052723E">
        <w:tblPrEx>
          <w:tblBorders>
            <w:insideH w:val="single" w:sz="6" w:space="0" w:color="auto"/>
            <w:insideV w:val="single" w:sz="6" w:space="0" w:color="auto"/>
          </w:tblBorders>
          <w:tblLook w:val="01E0"/>
        </w:tblPrEx>
        <w:trPr>
          <w:gridAfter w:val="1"/>
          <w:wAfter w:w="22" w:type="dxa"/>
        </w:trPr>
        <w:tc>
          <w:tcPr>
            <w:tcW w:w="2381" w:type="dxa"/>
          </w:tcPr>
          <w:p w:rsidR="00712058" w:rsidRPr="00B52DB8" w:rsidRDefault="00712058" w:rsidP="00B16E10">
            <w:pPr>
              <w:spacing w:after="0" w:line="240" w:lineRule="atLeast"/>
              <w:rPr>
                <w:rFonts w:ascii="PT Astra Serif" w:hAnsi="PT Astra Serif"/>
                <w:b/>
                <w:sz w:val="28"/>
                <w:szCs w:val="28"/>
              </w:rPr>
            </w:pPr>
            <w:r w:rsidRPr="00B52DB8">
              <w:rPr>
                <w:rFonts w:ascii="PT Astra Serif" w:hAnsi="PT Astra Serif"/>
                <w:b/>
                <w:sz w:val="28"/>
                <w:szCs w:val="28"/>
              </w:rPr>
              <w:t>Показатели эффективности расходования бюджетных средств</w:t>
            </w:r>
          </w:p>
        </w:tc>
        <w:tc>
          <w:tcPr>
            <w:tcW w:w="7168" w:type="dxa"/>
          </w:tcPr>
          <w:p w:rsidR="00712058" w:rsidRPr="00B52DB8" w:rsidRDefault="00B648C3" w:rsidP="00B16E10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52DB8">
              <w:rPr>
                <w:rFonts w:ascii="PT Astra Serif" w:hAnsi="PT Astra Serif"/>
                <w:sz w:val="28"/>
                <w:szCs w:val="28"/>
              </w:rPr>
              <w:t>Достижения 100% уровня соответствия итоговых соотношений целевых индикаторов муниципальной программы.</w:t>
            </w:r>
          </w:p>
        </w:tc>
      </w:tr>
    </w:tbl>
    <w:p w:rsidR="0073235E" w:rsidRPr="00B52DB8" w:rsidRDefault="0073235E" w:rsidP="0073235E">
      <w:pPr>
        <w:spacing w:after="0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sz w:val="28"/>
          <w:szCs w:val="28"/>
        </w:rPr>
        <w:tab/>
      </w:r>
    </w:p>
    <w:p w:rsidR="0073235E" w:rsidRPr="00B52DB8" w:rsidRDefault="0073235E" w:rsidP="0073235E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B52DB8">
        <w:rPr>
          <w:rFonts w:ascii="PT Astra Serif" w:hAnsi="PT Astra Serif"/>
          <w:b/>
          <w:sz w:val="28"/>
          <w:szCs w:val="28"/>
        </w:rPr>
        <w:t>2. Социально-экономическая значимость проблемы  для населения Балашовского муниципального района</w:t>
      </w:r>
    </w:p>
    <w:p w:rsidR="0073235E" w:rsidRPr="00B52DB8" w:rsidRDefault="0073235E" w:rsidP="0073235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B52DB8">
        <w:rPr>
          <w:rFonts w:ascii="PT Astra Serif" w:hAnsi="PT Astra Serif"/>
          <w:sz w:val="28"/>
          <w:szCs w:val="28"/>
        </w:rPr>
        <w:t xml:space="preserve">Туризм - временные выезды (путешествия) граждан Российской Федерации, иностранных граждан и лиц без гражданства (далее - лица) с постоянного места жительства в лечебно-оздоровительных, рекреационных, </w:t>
      </w:r>
      <w:r w:rsidRPr="00B52DB8">
        <w:rPr>
          <w:rFonts w:ascii="PT Astra Serif" w:hAnsi="PT Astra Serif"/>
          <w:sz w:val="28"/>
          <w:szCs w:val="28"/>
        </w:rPr>
        <w:lastRenderedPageBreak/>
        <w:t xml:space="preserve">познавательных, физкультурно-спортивных, профессионально-деловых, религиозных и иных целях без занятия деятельностью, связанной с получением дохода от источников в стране (месте) временного пребывания. </w:t>
      </w:r>
      <w:proofErr w:type="gramEnd"/>
    </w:p>
    <w:p w:rsidR="0073235E" w:rsidRPr="00B52DB8" w:rsidRDefault="0073235E" w:rsidP="0073235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sz w:val="28"/>
          <w:szCs w:val="28"/>
        </w:rPr>
        <w:t xml:space="preserve">Актуальность разработки и принятия </w:t>
      </w:r>
      <w:r w:rsidR="000F4547" w:rsidRPr="00B52DB8">
        <w:rPr>
          <w:rFonts w:ascii="PT Astra Serif" w:hAnsi="PT Astra Serif"/>
          <w:sz w:val="28"/>
          <w:szCs w:val="28"/>
        </w:rPr>
        <w:t>п</w:t>
      </w:r>
      <w:r w:rsidRPr="00B52DB8">
        <w:rPr>
          <w:rFonts w:ascii="PT Astra Serif" w:hAnsi="PT Astra Serif"/>
          <w:sz w:val="28"/>
          <w:szCs w:val="28"/>
        </w:rPr>
        <w:t xml:space="preserve">рограммы обусловлена тенденциями развития отрасли «туризм». Современная туристическая индустрия является одной из крупнейших высокодоходных и наиболее динамично развивающихся отраслей. </w:t>
      </w:r>
    </w:p>
    <w:p w:rsidR="0073235E" w:rsidRPr="00B52DB8" w:rsidRDefault="0073235E" w:rsidP="0073235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sz w:val="28"/>
          <w:szCs w:val="28"/>
        </w:rPr>
        <w:t>Туристическую отрасль выгодно отличают следующие факторы: небольшие первоначальные инвестиции; быстрый срок окупаемости и достаточно высокий уровень рентабельности проектов; быстрорастущий спрос на туристические услуги.</w:t>
      </w:r>
    </w:p>
    <w:p w:rsidR="0073235E" w:rsidRPr="00B52DB8" w:rsidRDefault="0073235E" w:rsidP="0073235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sz w:val="28"/>
          <w:szCs w:val="28"/>
        </w:rPr>
        <w:t>Причиной столь успешного развития отрасли является социально-экономический эффект, получаемый в результате развития внутреннего и въездного туризма (далее – ВВТ):</w:t>
      </w:r>
    </w:p>
    <w:p w:rsidR="0073235E" w:rsidRPr="00B52DB8" w:rsidRDefault="0073235E" w:rsidP="0073235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sz w:val="28"/>
          <w:szCs w:val="28"/>
        </w:rPr>
        <w:t>- ВВТ создает рабочие места в секторе туризма и в смежных с ним отраслях;</w:t>
      </w:r>
    </w:p>
    <w:p w:rsidR="0073235E" w:rsidRPr="00B52DB8" w:rsidRDefault="0073235E" w:rsidP="0073235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sz w:val="28"/>
          <w:szCs w:val="28"/>
        </w:rPr>
        <w:t xml:space="preserve">- стимулирует развитие внутренних </w:t>
      </w:r>
      <w:proofErr w:type="spellStart"/>
      <w:r w:rsidRPr="00B52DB8">
        <w:rPr>
          <w:rFonts w:ascii="PT Astra Serif" w:hAnsi="PT Astra Serif"/>
          <w:sz w:val="28"/>
          <w:szCs w:val="28"/>
        </w:rPr>
        <w:t>подотраслей</w:t>
      </w:r>
      <w:proofErr w:type="spellEnd"/>
      <w:r w:rsidRPr="00B52DB8">
        <w:rPr>
          <w:rFonts w:ascii="PT Astra Serif" w:hAnsi="PT Astra Serif"/>
          <w:sz w:val="28"/>
          <w:szCs w:val="28"/>
        </w:rPr>
        <w:t xml:space="preserve"> – </w:t>
      </w:r>
      <w:proofErr w:type="spellStart"/>
      <w:r w:rsidRPr="00B52DB8">
        <w:rPr>
          <w:rFonts w:ascii="PT Astra Serif" w:hAnsi="PT Astra Serif"/>
          <w:sz w:val="28"/>
          <w:szCs w:val="28"/>
        </w:rPr>
        <w:t>гостинично-туристического</w:t>
      </w:r>
      <w:proofErr w:type="spellEnd"/>
      <w:r w:rsidRPr="00B52DB8">
        <w:rPr>
          <w:rFonts w:ascii="PT Astra Serif" w:hAnsi="PT Astra Serif"/>
          <w:sz w:val="28"/>
          <w:szCs w:val="28"/>
        </w:rPr>
        <w:t xml:space="preserve"> и санитарно-курортного комплекса, транспортного и ресторанного бизнеса, экскурсионно-информационных служб, </w:t>
      </w:r>
      <w:proofErr w:type="gramStart"/>
      <w:r w:rsidRPr="00B52DB8">
        <w:rPr>
          <w:rFonts w:ascii="PT Astra Serif" w:hAnsi="PT Astra Serif"/>
          <w:sz w:val="28"/>
          <w:szCs w:val="28"/>
        </w:rPr>
        <w:t>туристических-развлекательных</w:t>
      </w:r>
      <w:proofErr w:type="gramEnd"/>
      <w:r w:rsidRPr="00B52DB8">
        <w:rPr>
          <w:rFonts w:ascii="PT Astra Serif" w:hAnsi="PT Astra Serif"/>
          <w:sz w:val="28"/>
          <w:szCs w:val="28"/>
        </w:rPr>
        <w:t>, спортивно-оздоровительных комплексов и деловых центров;</w:t>
      </w:r>
    </w:p>
    <w:p w:rsidR="0073235E" w:rsidRPr="00B52DB8" w:rsidRDefault="0073235E" w:rsidP="0073235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sz w:val="28"/>
          <w:szCs w:val="28"/>
        </w:rPr>
        <w:t>- способствует притоку в район дополнительных денежных средств;</w:t>
      </w:r>
    </w:p>
    <w:p w:rsidR="0073235E" w:rsidRPr="00B52DB8" w:rsidRDefault="0073235E" w:rsidP="0073235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sz w:val="28"/>
          <w:szCs w:val="28"/>
        </w:rPr>
        <w:t>- стимулирует инвестиции в местную туриндустрию, способствуя увеличению налогооблагаемой базы и доходов бюджета;</w:t>
      </w:r>
    </w:p>
    <w:p w:rsidR="0073235E" w:rsidRPr="00B52DB8" w:rsidRDefault="0073235E" w:rsidP="0073235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sz w:val="28"/>
          <w:szCs w:val="28"/>
        </w:rPr>
        <w:t>- стимулирует модернизацию местных инфраструктур транспорта, связи и других базовых систем;</w:t>
      </w:r>
    </w:p>
    <w:p w:rsidR="0073235E" w:rsidRPr="00B52DB8" w:rsidRDefault="0073235E" w:rsidP="0073235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sz w:val="28"/>
          <w:szCs w:val="28"/>
        </w:rPr>
        <w:t>- способствует сохранению и восстановлению историко-культурного и природного наследия района;</w:t>
      </w:r>
    </w:p>
    <w:p w:rsidR="0073235E" w:rsidRPr="00B52DB8" w:rsidRDefault="0073235E" w:rsidP="0073235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sz w:val="28"/>
          <w:szCs w:val="28"/>
        </w:rPr>
        <w:t>- стимулирует возрождение и развитие традиционных народных промыслов и ремесел, изготовление сувенирной продукции;</w:t>
      </w:r>
    </w:p>
    <w:p w:rsidR="0073235E" w:rsidRPr="00B52DB8" w:rsidRDefault="0073235E" w:rsidP="0073235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sz w:val="28"/>
          <w:szCs w:val="28"/>
        </w:rPr>
        <w:t xml:space="preserve">- экологический туризм способствует продуктивному </w:t>
      </w:r>
      <w:proofErr w:type="spellStart"/>
      <w:r w:rsidRPr="00B52DB8">
        <w:rPr>
          <w:rFonts w:ascii="PT Astra Serif" w:hAnsi="PT Astra Serif"/>
          <w:sz w:val="28"/>
          <w:szCs w:val="28"/>
        </w:rPr>
        <w:t>экоориентированному</w:t>
      </w:r>
      <w:proofErr w:type="spellEnd"/>
      <w:r w:rsidRPr="00B52DB8">
        <w:rPr>
          <w:rFonts w:ascii="PT Astra Serif" w:hAnsi="PT Astra Serif"/>
          <w:sz w:val="28"/>
          <w:szCs w:val="28"/>
        </w:rPr>
        <w:t xml:space="preserve"> использованию земель, не имеющих сельскохозяйственного значения, что позволяет сохранять естественную флору на больших площадях, а также наглядно демонстрирует большое значение природных и культурных ресурсов для экономического социального благосостояния общества;</w:t>
      </w:r>
    </w:p>
    <w:p w:rsidR="0073235E" w:rsidRPr="00B52DB8" w:rsidRDefault="0073235E" w:rsidP="0073235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sz w:val="28"/>
          <w:szCs w:val="28"/>
        </w:rPr>
        <w:t>- формирует престиж района.</w:t>
      </w:r>
    </w:p>
    <w:p w:rsidR="0073235E" w:rsidRPr="00B52DB8" w:rsidRDefault="0073235E" w:rsidP="0073235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sz w:val="28"/>
          <w:szCs w:val="28"/>
        </w:rPr>
        <w:lastRenderedPageBreak/>
        <w:t>Согласно Федеральному закону от 24 ноября 1996 года №132-ФЗ «Об основах  туристической деятельности в Российской Федерации» туризм отнесен к числу приоритетных отраслей экономики.</w:t>
      </w:r>
    </w:p>
    <w:p w:rsidR="0073235E" w:rsidRPr="00B52DB8" w:rsidRDefault="0073235E" w:rsidP="0073235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sz w:val="28"/>
          <w:szCs w:val="28"/>
        </w:rPr>
        <w:t>Основными причинами неразвитости туристической отрасли в районе являются следующие:</w:t>
      </w:r>
    </w:p>
    <w:p w:rsidR="0073235E" w:rsidRPr="00B52DB8" w:rsidRDefault="0073235E" w:rsidP="0073235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sz w:val="28"/>
          <w:szCs w:val="28"/>
        </w:rPr>
        <w:t>- недостаточная маркетинговая политика в области продвижения районного туристического продукта на районном и федеральном уровне;</w:t>
      </w:r>
    </w:p>
    <w:p w:rsidR="0073235E" w:rsidRPr="00B52DB8" w:rsidRDefault="0073235E" w:rsidP="0073235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sz w:val="28"/>
          <w:szCs w:val="28"/>
        </w:rPr>
        <w:t>- недостаточно развитая материальная база туристической индустрии и неразвитая туристическая инфраструктура;</w:t>
      </w:r>
    </w:p>
    <w:p w:rsidR="0073235E" w:rsidRPr="00B52DB8" w:rsidRDefault="0073235E" w:rsidP="0073235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sz w:val="28"/>
          <w:szCs w:val="28"/>
        </w:rPr>
        <w:t>- неудовлетворительное состояние объектов показа, способных удовлетворить потребности туристов;</w:t>
      </w:r>
    </w:p>
    <w:p w:rsidR="0073235E" w:rsidRPr="00B52DB8" w:rsidRDefault="0073235E" w:rsidP="0073235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sz w:val="28"/>
          <w:szCs w:val="28"/>
        </w:rPr>
        <w:t>- отсутствие квалифицированного персонала.</w:t>
      </w:r>
    </w:p>
    <w:p w:rsidR="0073235E" w:rsidRPr="00B52DB8" w:rsidRDefault="0073235E" w:rsidP="0073235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3235E" w:rsidRPr="00B52DB8" w:rsidRDefault="000F4547" w:rsidP="0073235E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B52DB8">
        <w:rPr>
          <w:rFonts w:ascii="PT Astra Serif" w:hAnsi="PT Astra Serif"/>
          <w:b/>
          <w:sz w:val="28"/>
          <w:szCs w:val="28"/>
        </w:rPr>
        <w:t>3. Механизмы реализации п</w:t>
      </w:r>
      <w:r w:rsidR="0073235E" w:rsidRPr="00B52DB8">
        <w:rPr>
          <w:rFonts w:ascii="PT Astra Serif" w:hAnsi="PT Astra Serif"/>
          <w:b/>
          <w:sz w:val="28"/>
          <w:szCs w:val="28"/>
        </w:rPr>
        <w:t>рограммы.</w:t>
      </w:r>
    </w:p>
    <w:p w:rsidR="0073235E" w:rsidRPr="00B52DB8" w:rsidRDefault="0073235E" w:rsidP="0073235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sz w:val="28"/>
          <w:szCs w:val="28"/>
        </w:rPr>
        <w:t xml:space="preserve">Заказчик Программы осуществляет организацию, координацию и </w:t>
      </w:r>
      <w:proofErr w:type="gramStart"/>
      <w:r w:rsidRPr="00B52DB8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B52DB8">
        <w:rPr>
          <w:rFonts w:ascii="PT Astra Serif" w:hAnsi="PT Astra Serif"/>
          <w:sz w:val="28"/>
          <w:szCs w:val="28"/>
        </w:rPr>
        <w:t xml:space="preserve"> реализацией программы, вносит в установленном порядке предложения по уточнению мероприятий </w:t>
      </w:r>
      <w:r w:rsidR="000F4547" w:rsidRPr="00B52DB8">
        <w:rPr>
          <w:rFonts w:ascii="PT Astra Serif" w:hAnsi="PT Astra Serif"/>
          <w:sz w:val="28"/>
          <w:szCs w:val="28"/>
        </w:rPr>
        <w:t>п</w:t>
      </w:r>
      <w:r w:rsidRPr="00B52DB8">
        <w:rPr>
          <w:rFonts w:ascii="PT Astra Serif" w:hAnsi="PT Astra Serif"/>
          <w:sz w:val="28"/>
          <w:szCs w:val="28"/>
        </w:rPr>
        <w:t>рограммы, с учетом складывающихся социально-экономической ситуации, обеспечивает контроль за целевым использованием средств бюджета Балашовского муниципального района.</w:t>
      </w:r>
    </w:p>
    <w:p w:rsidR="0073235E" w:rsidRPr="00B52DB8" w:rsidRDefault="0073235E" w:rsidP="0073235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sz w:val="28"/>
          <w:szCs w:val="28"/>
        </w:rPr>
        <w:t xml:space="preserve">Исполнители </w:t>
      </w:r>
      <w:r w:rsidR="000F4547" w:rsidRPr="00B52DB8">
        <w:rPr>
          <w:rFonts w:ascii="PT Astra Serif" w:hAnsi="PT Astra Serif"/>
          <w:sz w:val="28"/>
          <w:szCs w:val="28"/>
        </w:rPr>
        <w:t>п</w:t>
      </w:r>
      <w:r w:rsidRPr="00B52DB8">
        <w:rPr>
          <w:rFonts w:ascii="PT Astra Serif" w:hAnsi="PT Astra Serif"/>
          <w:sz w:val="28"/>
          <w:szCs w:val="28"/>
        </w:rPr>
        <w:t xml:space="preserve">рограммы формируют бюджетные заявки на ассигнования из бюджета Балашовского муниципального района для финансирования </w:t>
      </w:r>
      <w:r w:rsidR="000F4547" w:rsidRPr="00B52DB8">
        <w:rPr>
          <w:rFonts w:ascii="PT Astra Serif" w:hAnsi="PT Astra Serif"/>
          <w:sz w:val="28"/>
          <w:szCs w:val="28"/>
        </w:rPr>
        <w:t>п</w:t>
      </w:r>
      <w:r w:rsidRPr="00B52DB8">
        <w:rPr>
          <w:rFonts w:ascii="PT Astra Serif" w:hAnsi="PT Astra Serif"/>
          <w:sz w:val="28"/>
          <w:szCs w:val="28"/>
        </w:rPr>
        <w:t>рограммы и представляют их муниципальному заказчику.</w:t>
      </w:r>
    </w:p>
    <w:p w:rsidR="00B52DB8" w:rsidRDefault="00B52DB8" w:rsidP="0073235E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73235E" w:rsidRPr="00B52DB8" w:rsidRDefault="0073235E" w:rsidP="0073235E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B52DB8">
        <w:rPr>
          <w:rFonts w:ascii="PT Astra Serif" w:hAnsi="PT Astra Serif"/>
          <w:b/>
          <w:sz w:val="28"/>
          <w:szCs w:val="28"/>
        </w:rPr>
        <w:t xml:space="preserve">4. </w:t>
      </w:r>
      <w:r w:rsidR="00486235" w:rsidRPr="00B52DB8">
        <w:rPr>
          <w:rFonts w:ascii="PT Astra Serif" w:hAnsi="PT Astra Serif"/>
          <w:b/>
          <w:sz w:val="28"/>
          <w:szCs w:val="28"/>
        </w:rPr>
        <w:t xml:space="preserve">Система организации </w:t>
      </w:r>
      <w:proofErr w:type="gramStart"/>
      <w:r w:rsidR="00486235" w:rsidRPr="00B52DB8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="00486235" w:rsidRPr="00B52DB8">
        <w:rPr>
          <w:rFonts w:ascii="PT Astra Serif" w:hAnsi="PT Astra Serif"/>
          <w:b/>
          <w:sz w:val="28"/>
          <w:szCs w:val="28"/>
        </w:rPr>
        <w:t xml:space="preserve"> исполнением программы</w:t>
      </w:r>
      <w:r w:rsidR="00634C5E" w:rsidRPr="00B52DB8">
        <w:rPr>
          <w:rFonts w:ascii="PT Astra Serif" w:hAnsi="PT Astra Serif"/>
          <w:b/>
          <w:sz w:val="28"/>
          <w:szCs w:val="28"/>
        </w:rPr>
        <w:t>.</w:t>
      </w:r>
    </w:p>
    <w:p w:rsidR="00486235" w:rsidRPr="00B52DB8" w:rsidRDefault="00486235" w:rsidP="0048623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sz w:val="28"/>
          <w:szCs w:val="28"/>
        </w:rPr>
        <w:tab/>
      </w:r>
      <w:r w:rsidR="000F4547" w:rsidRPr="00B52DB8">
        <w:rPr>
          <w:rFonts w:ascii="PT Astra Serif" w:hAnsi="PT Astra Serif"/>
          <w:sz w:val="28"/>
          <w:szCs w:val="28"/>
        </w:rPr>
        <w:t>Заказчиком п</w:t>
      </w:r>
      <w:r w:rsidRPr="00B52DB8">
        <w:rPr>
          <w:rFonts w:ascii="PT Astra Serif" w:hAnsi="PT Astra Serif"/>
          <w:sz w:val="28"/>
          <w:szCs w:val="28"/>
        </w:rPr>
        <w:t xml:space="preserve">рограммы является администрация Балашовского муниципального района. Реализация мероприятий осуществляется исполнителями </w:t>
      </w:r>
      <w:r w:rsidR="000F4547" w:rsidRPr="00B52DB8">
        <w:rPr>
          <w:rFonts w:ascii="PT Astra Serif" w:hAnsi="PT Astra Serif"/>
          <w:sz w:val="28"/>
          <w:szCs w:val="28"/>
        </w:rPr>
        <w:t>п</w:t>
      </w:r>
      <w:r w:rsidRPr="00B52DB8">
        <w:rPr>
          <w:rFonts w:ascii="PT Astra Serif" w:hAnsi="PT Astra Serif"/>
          <w:sz w:val="28"/>
          <w:szCs w:val="28"/>
        </w:rPr>
        <w:t>рограммы в со</w:t>
      </w:r>
      <w:r w:rsidR="000F4547" w:rsidRPr="00B52DB8">
        <w:rPr>
          <w:rFonts w:ascii="PT Astra Serif" w:hAnsi="PT Astra Serif"/>
          <w:sz w:val="28"/>
          <w:szCs w:val="28"/>
        </w:rPr>
        <w:t>ответствии с целями и задачами п</w:t>
      </w:r>
      <w:r w:rsidRPr="00B52DB8">
        <w:rPr>
          <w:rFonts w:ascii="PT Astra Serif" w:hAnsi="PT Astra Serif"/>
          <w:sz w:val="28"/>
          <w:szCs w:val="28"/>
        </w:rPr>
        <w:t>рограммы.</w:t>
      </w:r>
    </w:p>
    <w:p w:rsidR="00486235" w:rsidRPr="00B52DB8" w:rsidRDefault="000F4547" w:rsidP="0048623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sz w:val="28"/>
          <w:szCs w:val="28"/>
        </w:rPr>
        <w:t>Исполнители п</w:t>
      </w:r>
      <w:r w:rsidR="00486235" w:rsidRPr="00B52DB8">
        <w:rPr>
          <w:rFonts w:ascii="PT Astra Serif" w:hAnsi="PT Astra Serif"/>
          <w:sz w:val="28"/>
          <w:szCs w:val="28"/>
        </w:rPr>
        <w:t>рограммы:</w:t>
      </w:r>
    </w:p>
    <w:p w:rsidR="00486235" w:rsidRPr="00B52DB8" w:rsidRDefault="00486235" w:rsidP="0048623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sz w:val="28"/>
          <w:szCs w:val="28"/>
        </w:rPr>
        <w:t xml:space="preserve">- осуществляют в пределах своей компетенции координацию исполнения </w:t>
      </w:r>
      <w:r w:rsidR="000F4547" w:rsidRPr="00B52DB8">
        <w:rPr>
          <w:rFonts w:ascii="PT Astra Serif" w:hAnsi="PT Astra Serif"/>
          <w:sz w:val="28"/>
          <w:szCs w:val="28"/>
        </w:rPr>
        <w:t>п</w:t>
      </w:r>
      <w:r w:rsidRPr="00B52DB8">
        <w:rPr>
          <w:rFonts w:ascii="PT Astra Serif" w:hAnsi="PT Astra Serif"/>
          <w:sz w:val="28"/>
          <w:szCs w:val="28"/>
        </w:rPr>
        <w:t>рограммы;</w:t>
      </w:r>
    </w:p>
    <w:p w:rsidR="00486235" w:rsidRPr="00B52DB8" w:rsidRDefault="00486235" w:rsidP="0048623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sz w:val="28"/>
          <w:szCs w:val="28"/>
        </w:rPr>
        <w:t>- го</w:t>
      </w:r>
      <w:r w:rsidR="000F4547" w:rsidRPr="00B52DB8">
        <w:rPr>
          <w:rFonts w:ascii="PT Astra Serif" w:hAnsi="PT Astra Serif"/>
          <w:sz w:val="28"/>
          <w:szCs w:val="28"/>
        </w:rPr>
        <w:t>товят доклад о ходе реализации п</w:t>
      </w:r>
      <w:r w:rsidRPr="00B52DB8">
        <w:rPr>
          <w:rFonts w:ascii="PT Astra Serif" w:hAnsi="PT Astra Serif"/>
          <w:sz w:val="28"/>
          <w:szCs w:val="28"/>
        </w:rPr>
        <w:t>рограммы;</w:t>
      </w:r>
    </w:p>
    <w:p w:rsidR="0073235E" w:rsidRPr="00B52DB8" w:rsidRDefault="00486235" w:rsidP="0048623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sz w:val="28"/>
          <w:szCs w:val="28"/>
        </w:rPr>
        <w:t>- готовят пр</w:t>
      </w:r>
      <w:r w:rsidR="000F4547" w:rsidRPr="00B52DB8">
        <w:rPr>
          <w:rFonts w:ascii="PT Astra Serif" w:hAnsi="PT Astra Serif"/>
          <w:sz w:val="28"/>
          <w:szCs w:val="28"/>
        </w:rPr>
        <w:t>едложения по уточнению перечня п</w:t>
      </w:r>
      <w:r w:rsidRPr="00B52DB8">
        <w:rPr>
          <w:rFonts w:ascii="PT Astra Serif" w:hAnsi="PT Astra Serif"/>
          <w:sz w:val="28"/>
          <w:szCs w:val="28"/>
        </w:rPr>
        <w:t xml:space="preserve">рограммных мероприятий и </w:t>
      </w:r>
      <w:proofErr w:type="gramStart"/>
      <w:r w:rsidRPr="00B52DB8">
        <w:rPr>
          <w:rFonts w:ascii="PT Astra Serif" w:hAnsi="PT Astra Serif"/>
          <w:sz w:val="28"/>
          <w:szCs w:val="28"/>
        </w:rPr>
        <w:t>объемах</w:t>
      </w:r>
      <w:proofErr w:type="gramEnd"/>
      <w:r w:rsidRPr="00B52DB8">
        <w:rPr>
          <w:rFonts w:ascii="PT Astra Serif" w:hAnsi="PT Astra Serif"/>
          <w:sz w:val="28"/>
          <w:szCs w:val="28"/>
        </w:rPr>
        <w:t xml:space="preserve"> их бюджетного финансирования.</w:t>
      </w:r>
    </w:p>
    <w:p w:rsidR="00B648C3" w:rsidRPr="00B52DB8" w:rsidRDefault="00B648C3" w:rsidP="00B648C3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B52DB8">
        <w:rPr>
          <w:rFonts w:ascii="PT Astra Serif" w:hAnsi="PT Astra Serif"/>
          <w:b/>
          <w:sz w:val="28"/>
          <w:szCs w:val="28"/>
        </w:rPr>
        <w:t xml:space="preserve">Система организации </w:t>
      </w:r>
      <w:proofErr w:type="gramStart"/>
      <w:r w:rsidRPr="00B52DB8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B52DB8">
        <w:rPr>
          <w:rFonts w:ascii="PT Astra Serif" w:hAnsi="PT Astra Serif"/>
          <w:b/>
          <w:sz w:val="28"/>
          <w:szCs w:val="28"/>
        </w:rPr>
        <w:t xml:space="preserve"> исполнением программы</w:t>
      </w:r>
    </w:p>
    <w:p w:rsidR="00B648C3" w:rsidRPr="00B52DB8" w:rsidRDefault="00B648C3" w:rsidP="00B648C3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sz w:val="28"/>
          <w:szCs w:val="28"/>
        </w:rPr>
        <w:tab/>
        <w:t>Администрация Балашовского муниципального района;</w:t>
      </w:r>
    </w:p>
    <w:p w:rsidR="00B648C3" w:rsidRPr="00B52DB8" w:rsidRDefault="00B648C3" w:rsidP="00B648C3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sz w:val="28"/>
          <w:szCs w:val="28"/>
        </w:rPr>
        <w:tab/>
        <w:t>Управление культуры и туризма администрации Балашовского муниципального района.</w:t>
      </w:r>
    </w:p>
    <w:p w:rsidR="00B52DB8" w:rsidRDefault="00B52DB8" w:rsidP="0073235E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73235E" w:rsidRPr="00B52DB8" w:rsidRDefault="00486235" w:rsidP="0073235E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B52DB8">
        <w:rPr>
          <w:rFonts w:ascii="PT Astra Serif" w:hAnsi="PT Astra Serif"/>
          <w:b/>
          <w:sz w:val="28"/>
          <w:szCs w:val="28"/>
        </w:rPr>
        <w:lastRenderedPageBreak/>
        <w:t>5</w:t>
      </w:r>
      <w:r w:rsidR="0073235E" w:rsidRPr="00B52DB8">
        <w:rPr>
          <w:rFonts w:ascii="PT Astra Serif" w:hAnsi="PT Astra Serif"/>
          <w:b/>
          <w:sz w:val="28"/>
          <w:szCs w:val="28"/>
        </w:rPr>
        <w:t xml:space="preserve">. Оценка социальной, экономической, бюджетной эффективности </w:t>
      </w:r>
      <w:r w:rsidR="000F4547" w:rsidRPr="00B52DB8">
        <w:rPr>
          <w:rFonts w:ascii="PT Astra Serif" w:hAnsi="PT Astra Serif"/>
          <w:b/>
          <w:sz w:val="28"/>
          <w:szCs w:val="28"/>
        </w:rPr>
        <w:t>п</w:t>
      </w:r>
      <w:r w:rsidR="0073235E" w:rsidRPr="00B52DB8">
        <w:rPr>
          <w:rFonts w:ascii="PT Astra Serif" w:hAnsi="PT Astra Serif"/>
          <w:b/>
          <w:sz w:val="28"/>
          <w:szCs w:val="28"/>
        </w:rPr>
        <w:t>рограммы</w:t>
      </w:r>
    </w:p>
    <w:p w:rsidR="0073235E" w:rsidRPr="00B52DB8" w:rsidRDefault="0073235E" w:rsidP="0073235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sz w:val="28"/>
          <w:szCs w:val="28"/>
        </w:rPr>
        <w:t>Выполнение программы позволит создать правовые, экономические и организационные условия для развития конкурентоспособной  на российском уровне туристкой отрасли в Балашовском районе. На этой основе пополнить доходную часть бюджета района, создать новые рабочие места, увеличить приток туристов в район, удовлетворить потребности населения области, российских и зарубежных граждан в активном и полноценном отдыхе, укреплении здоровья, приобщении к культурным ценностям, сохранить историческое наследие.</w:t>
      </w:r>
    </w:p>
    <w:p w:rsidR="0073235E" w:rsidRPr="00B52DB8" w:rsidRDefault="0073235E" w:rsidP="0073235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sz w:val="28"/>
          <w:szCs w:val="28"/>
        </w:rPr>
        <w:t xml:space="preserve">Оценка эффективности </w:t>
      </w:r>
      <w:r w:rsidR="000F4547" w:rsidRPr="00B52DB8">
        <w:rPr>
          <w:rFonts w:ascii="PT Astra Serif" w:hAnsi="PT Astra Serif"/>
          <w:sz w:val="28"/>
          <w:szCs w:val="28"/>
        </w:rPr>
        <w:t>п</w:t>
      </w:r>
      <w:r w:rsidRPr="00B52DB8">
        <w:rPr>
          <w:rFonts w:ascii="PT Astra Serif" w:hAnsi="PT Astra Serif"/>
          <w:sz w:val="28"/>
          <w:szCs w:val="28"/>
        </w:rPr>
        <w:t>рограммы зависит от достижения запланированных целевых индикаторов и показателей. Выполнение системы намеченных мероприятий приведет к укреплению материальной базы туристической отрасли, расширению географии и многообразия туристических маршрутов, позволит существенно усовершенствовать нормативную и организационную базу для осуществления туристической деятельности на территории Балашовского района.</w:t>
      </w:r>
    </w:p>
    <w:p w:rsidR="0073235E" w:rsidRPr="00B52DB8" w:rsidRDefault="0073235E" w:rsidP="0073235E">
      <w:pPr>
        <w:spacing w:after="0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B52DB8">
        <w:rPr>
          <w:rFonts w:ascii="PT Astra Serif" w:hAnsi="PT Astra Serif"/>
          <w:b/>
          <w:sz w:val="28"/>
          <w:szCs w:val="28"/>
        </w:rPr>
        <w:t xml:space="preserve">Основными целевыми индикаторами показателями достижения цели </w:t>
      </w:r>
      <w:r w:rsidR="000F4547" w:rsidRPr="00B52DB8">
        <w:rPr>
          <w:rFonts w:ascii="PT Astra Serif" w:hAnsi="PT Astra Serif"/>
          <w:b/>
          <w:sz w:val="28"/>
          <w:szCs w:val="28"/>
        </w:rPr>
        <w:t>п</w:t>
      </w:r>
      <w:r w:rsidRPr="00B52DB8">
        <w:rPr>
          <w:rFonts w:ascii="PT Astra Serif" w:hAnsi="PT Astra Serif"/>
          <w:b/>
          <w:sz w:val="28"/>
          <w:szCs w:val="28"/>
        </w:rPr>
        <w:t xml:space="preserve">рограммы являются: </w:t>
      </w:r>
    </w:p>
    <w:p w:rsidR="005B7052" w:rsidRPr="00B52DB8" w:rsidRDefault="005B7052" w:rsidP="005B7052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sz w:val="28"/>
          <w:szCs w:val="28"/>
        </w:rPr>
        <w:t xml:space="preserve">1. Увеличение числа туристов, посещающих Балашовский район </w:t>
      </w:r>
      <w:r w:rsidR="0013342D" w:rsidRPr="00B52DB8">
        <w:rPr>
          <w:rFonts w:ascii="PT Astra Serif" w:hAnsi="PT Astra Serif"/>
          <w:sz w:val="28"/>
          <w:szCs w:val="28"/>
        </w:rPr>
        <w:t>на 5,5%, посещающих Балашовский район, в сравнении с предыдущим годом</w:t>
      </w:r>
      <w:r w:rsidRPr="00B52DB8">
        <w:rPr>
          <w:rFonts w:ascii="PT Astra Serif" w:hAnsi="PT Astra Serif"/>
          <w:sz w:val="28"/>
          <w:szCs w:val="28"/>
        </w:rPr>
        <w:t>.</w:t>
      </w:r>
    </w:p>
    <w:p w:rsidR="0073235E" w:rsidRPr="00B52DB8" w:rsidRDefault="0073235E" w:rsidP="0073235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sz w:val="28"/>
          <w:szCs w:val="28"/>
        </w:rPr>
        <w:t xml:space="preserve">Показатели непосредственных результатов реализации </w:t>
      </w:r>
      <w:r w:rsidR="000F4547" w:rsidRPr="00B52DB8">
        <w:rPr>
          <w:rFonts w:ascii="PT Astra Serif" w:hAnsi="PT Astra Serif"/>
          <w:sz w:val="28"/>
          <w:szCs w:val="28"/>
        </w:rPr>
        <w:t>п</w:t>
      </w:r>
      <w:r w:rsidRPr="00B52DB8">
        <w:rPr>
          <w:rFonts w:ascii="PT Astra Serif" w:hAnsi="PT Astra Serif"/>
          <w:sz w:val="28"/>
          <w:szCs w:val="28"/>
        </w:rPr>
        <w:t>рограммы:</w:t>
      </w:r>
    </w:p>
    <w:p w:rsidR="0073235E" w:rsidRPr="00B52DB8" w:rsidRDefault="0073235E" w:rsidP="0073235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sz w:val="28"/>
          <w:szCs w:val="28"/>
        </w:rPr>
        <w:t>1. Изготовление и распространение изданных рекламно-информационных материалов о туристическом потенциале района (экз.);</w:t>
      </w:r>
    </w:p>
    <w:p w:rsidR="0073235E" w:rsidRPr="00B52DB8" w:rsidRDefault="009A00D7" w:rsidP="0073235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sz w:val="28"/>
          <w:szCs w:val="28"/>
        </w:rPr>
        <w:t>2</w:t>
      </w:r>
      <w:r w:rsidR="0073235E" w:rsidRPr="00B52DB8">
        <w:rPr>
          <w:rFonts w:ascii="PT Astra Serif" w:hAnsi="PT Astra Serif"/>
          <w:sz w:val="28"/>
          <w:szCs w:val="28"/>
        </w:rPr>
        <w:t>. Количество публикаций о внутреннем туризме района в СМИ;</w:t>
      </w:r>
    </w:p>
    <w:p w:rsidR="0073235E" w:rsidRPr="00B52DB8" w:rsidRDefault="009A00D7" w:rsidP="0073235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sz w:val="28"/>
          <w:szCs w:val="28"/>
        </w:rPr>
        <w:t>3</w:t>
      </w:r>
      <w:r w:rsidR="0073235E" w:rsidRPr="00B52DB8">
        <w:rPr>
          <w:rFonts w:ascii="PT Astra Serif" w:hAnsi="PT Astra Serif"/>
          <w:sz w:val="28"/>
          <w:szCs w:val="28"/>
        </w:rPr>
        <w:t>. Создание единого интернет сайта для продвижения внутреннего туризма Балашовского муниципального района на региональном и общероссийском туристическом рынке.</w:t>
      </w:r>
    </w:p>
    <w:p w:rsidR="0073235E" w:rsidRPr="00B52DB8" w:rsidRDefault="0073235E" w:rsidP="0073235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sz w:val="28"/>
          <w:szCs w:val="28"/>
        </w:rPr>
        <w:t xml:space="preserve">Принимая во внимание, что туризм является одной из сфер экономики, способных оказать стимулирующее влияние на функционирование многих смежных отраслей (торговля, транспорт, связь, производство товаров потребления, строительство и другие), реализация </w:t>
      </w:r>
      <w:r w:rsidR="000F4547" w:rsidRPr="00B52DB8">
        <w:rPr>
          <w:rFonts w:ascii="PT Astra Serif" w:hAnsi="PT Astra Serif"/>
          <w:sz w:val="28"/>
          <w:szCs w:val="28"/>
        </w:rPr>
        <w:t>п</w:t>
      </w:r>
      <w:r w:rsidRPr="00B52DB8">
        <w:rPr>
          <w:rFonts w:ascii="PT Astra Serif" w:hAnsi="PT Astra Serif"/>
          <w:sz w:val="28"/>
          <w:szCs w:val="28"/>
        </w:rPr>
        <w:t>рограммы будет содействовать общему оздоровлению экономики района, увеличению финансовых поступлений в бюджеты всех уровней.</w:t>
      </w:r>
    </w:p>
    <w:p w:rsidR="0073235E" w:rsidRPr="00B52DB8" w:rsidRDefault="0073235E" w:rsidP="0073235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sz w:val="28"/>
          <w:szCs w:val="28"/>
        </w:rPr>
        <w:t>Эффективность поэтапной реализации программных мероприятий следует рассматривать в социальном и экономическом аспектах.</w:t>
      </w:r>
    </w:p>
    <w:p w:rsidR="0073235E" w:rsidRPr="00B52DB8" w:rsidRDefault="0073235E" w:rsidP="0073235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b/>
          <w:sz w:val="28"/>
          <w:szCs w:val="28"/>
        </w:rPr>
        <w:t>Социальный эффект</w:t>
      </w:r>
      <w:r w:rsidR="000F4547" w:rsidRPr="00B52DB8">
        <w:rPr>
          <w:rFonts w:ascii="PT Astra Serif" w:hAnsi="PT Astra Serif"/>
          <w:sz w:val="28"/>
          <w:szCs w:val="28"/>
        </w:rPr>
        <w:t xml:space="preserve"> п</w:t>
      </w:r>
      <w:r w:rsidRPr="00B52DB8">
        <w:rPr>
          <w:rFonts w:ascii="PT Astra Serif" w:hAnsi="PT Astra Serif"/>
          <w:sz w:val="28"/>
          <w:szCs w:val="28"/>
        </w:rPr>
        <w:t xml:space="preserve">рограммы состоит в создании оптимальных условий для удовлетворения потребностей населения в активном и полноценном отдыхе, укреплении здоровья, приобщении к культурным </w:t>
      </w:r>
      <w:r w:rsidRPr="00B52DB8">
        <w:rPr>
          <w:rFonts w:ascii="PT Astra Serif" w:hAnsi="PT Astra Serif"/>
          <w:sz w:val="28"/>
          <w:szCs w:val="28"/>
        </w:rPr>
        <w:lastRenderedPageBreak/>
        <w:t>ценностям, формировании нового социально-культурного облика района, содействии повышению жизненного уровня населения.</w:t>
      </w:r>
    </w:p>
    <w:p w:rsidR="0073235E" w:rsidRPr="00B52DB8" w:rsidRDefault="0073235E" w:rsidP="0073235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B52DB8">
        <w:rPr>
          <w:rFonts w:ascii="PT Astra Serif" w:hAnsi="PT Astra Serif"/>
          <w:b/>
          <w:sz w:val="28"/>
          <w:szCs w:val="28"/>
        </w:rPr>
        <w:t>Экономический эффект</w:t>
      </w:r>
      <w:r w:rsidRPr="00B52DB8">
        <w:rPr>
          <w:rFonts w:ascii="PT Astra Serif" w:hAnsi="PT Astra Serif"/>
          <w:sz w:val="28"/>
          <w:szCs w:val="28"/>
        </w:rPr>
        <w:t xml:space="preserve"> от проводимых мероприятий </w:t>
      </w:r>
      <w:r w:rsidR="000F4547" w:rsidRPr="00B52DB8">
        <w:rPr>
          <w:rFonts w:ascii="PT Astra Serif" w:hAnsi="PT Astra Serif"/>
          <w:sz w:val="28"/>
          <w:szCs w:val="28"/>
        </w:rPr>
        <w:t>п</w:t>
      </w:r>
      <w:r w:rsidRPr="00B52DB8">
        <w:rPr>
          <w:rFonts w:ascii="PT Astra Serif" w:hAnsi="PT Astra Serif"/>
          <w:sz w:val="28"/>
          <w:szCs w:val="28"/>
        </w:rPr>
        <w:t>рограммы состоит из поступлений в районный бюджет через систему налогообложения субъектов туристического бизнеса за счет повышения качества сервисного обслуживания туристов, увеличения объемов торговли и платных услуг.</w:t>
      </w:r>
    </w:p>
    <w:p w:rsidR="00B52DB8" w:rsidRDefault="00B52DB8" w:rsidP="00645083">
      <w:pPr>
        <w:spacing w:after="0"/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80796" w:rsidRPr="00B52DB8" w:rsidRDefault="00486235" w:rsidP="00645083">
      <w:pPr>
        <w:spacing w:after="0"/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B52DB8">
        <w:rPr>
          <w:rFonts w:ascii="PT Astra Serif" w:hAnsi="PT Astra Serif"/>
          <w:b/>
          <w:bCs/>
          <w:sz w:val="28"/>
          <w:szCs w:val="28"/>
        </w:rPr>
        <w:t>6</w:t>
      </w:r>
      <w:r w:rsidR="00980796" w:rsidRPr="00B52DB8">
        <w:rPr>
          <w:rFonts w:ascii="PT Astra Serif" w:hAnsi="PT Astra Serif"/>
          <w:b/>
          <w:bCs/>
          <w:sz w:val="28"/>
          <w:szCs w:val="28"/>
        </w:rPr>
        <w:t>. Целевые индикаторы:</w:t>
      </w:r>
    </w:p>
    <w:tbl>
      <w:tblPr>
        <w:tblpPr w:leftFromText="180" w:rightFromText="180" w:vertAnchor="text" w:horzAnchor="margin" w:tblpXSpec="center" w:tblpY="98"/>
        <w:tblOverlap w:val="never"/>
        <w:tblW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/>
      </w:tblPr>
      <w:tblGrid>
        <w:gridCol w:w="2090"/>
        <w:gridCol w:w="751"/>
        <w:gridCol w:w="916"/>
        <w:gridCol w:w="916"/>
        <w:gridCol w:w="916"/>
        <w:gridCol w:w="916"/>
      </w:tblGrid>
      <w:tr w:rsidR="00B920D5" w:rsidRPr="00B52DB8" w:rsidTr="00B920D5">
        <w:trPr>
          <w:cantSplit/>
          <w:trHeight w:val="1212"/>
        </w:trPr>
        <w:tc>
          <w:tcPr>
            <w:tcW w:w="1276" w:type="pct"/>
            <w:shd w:val="clear" w:color="auto" w:fill="FFFFCC"/>
            <w:vAlign w:val="center"/>
          </w:tcPr>
          <w:p w:rsidR="00B920D5" w:rsidRPr="00B52DB8" w:rsidRDefault="00B920D5" w:rsidP="00B920D5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color w:val="003300"/>
                <w:sz w:val="28"/>
                <w:szCs w:val="28"/>
              </w:rPr>
            </w:pPr>
            <w:r w:rsidRPr="00B52DB8">
              <w:rPr>
                <w:rFonts w:ascii="PT Astra Serif" w:hAnsi="PT Astra Serif" w:cs="Times New Roman"/>
                <w:b/>
                <w:bCs/>
                <w:color w:val="003300"/>
                <w:sz w:val="28"/>
                <w:szCs w:val="28"/>
              </w:rPr>
              <w:t xml:space="preserve">Наименование </w:t>
            </w:r>
            <w:proofErr w:type="gramStart"/>
            <w:r w:rsidRPr="00B52DB8">
              <w:rPr>
                <w:rFonts w:ascii="PT Astra Serif" w:hAnsi="PT Astra Serif" w:cs="Times New Roman"/>
                <w:b/>
                <w:bCs/>
                <w:color w:val="003300"/>
                <w:sz w:val="28"/>
                <w:szCs w:val="28"/>
              </w:rPr>
              <w:t>целевого</w:t>
            </w:r>
            <w:proofErr w:type="gramEnd"/>
          </w:p>
          <w:p w:rsidR="00B920D5" w:rsidRPr="00B52DB8" w:rsidRDefault="00B920D5" w:rsidP="00B920D5">
            <w:pPr>
              <w:pStyle w:val="ConsPlusNormal"/>
              <w:keepNext/>
              <w:keepLines/>
              <w:widowControl/>
              <w:jc w:val="center"/>
              <w:rPr>
                <w:rFonts w:ascii="PT Astra Serif" w:hAnsi="PT Astra Serif" w:cs="Times New Roman"/>
                <w:b/>
                <w:bCs/>
                <w:color w:val="003300"/>
                <w:sz w:val="28"/>
                <w:szCs w:val="28"/>
              </w:rPr>
            </w:pPr>
            <w:r w:rsidRPr="00B52DB8">
              <w:rPr>
                <w:rFonts w:ascii="PT Astra Serif" w:hAnsi="PT Astra Serif" w:cs="Times New Roman"/>
                <w:b/>
                <w:bCs/>
                <w:color w:val="003300"/>
                <w:sz w:val="28"/>
                <w:szCs w:val="28"/>
              </w:rPr>
              <w:t>показателя</w:t>
            </w:r>
          </w:p>
        </w:tc>
        <w:tc>
          <w:tcPr>
            <w:tcW w:w="499" w:type="pct"/>
            <w:shd w:val="clear" w:color="auto" w:fill="FFFFCC"/>
            <w:vAlign w:val="center"/>
          </w:tcPr>
          <w:p w:rsidR="00B920D5" w:rsidRPr="00B52DB8" w:rsidRDefault="00B920D5" w:rsidP="00B920D5">
            <w:pPr>
              <w:pStyle w:val="ConsPlusNormal"/>
              <w:keepNext/>
              <w:keepLines/>
              <w:widowControl/>
              <w:jc w:val="center"/>
              <w:rPr>
                <w:rFonts w:ascii="PT Astra Serif" w:hAnsi="PT Astra Serif" w:cs="Times New Roman"/>
                <w:b/>
                <w:bCs/>
                <w:color w:val="003300"/>
                <w:sz w:val="28"/>
                <w:szCs w:val="28"/>
              </w:rPr>
            </w:pPr>
            <w:r w:rsidRPr="00B52DB8">
              <w:rPr>
                <w:rFonts w:ascii="PT Astra Serif" w:hAnsi="PT Astra Serif" w:cs="Times New Roman"/>
                <w:b/>
                <w:bCs/>
                <w:color w:val="003300"/>
                <w:sz w:val="28"/>
                <w:szCs w:val="28"/>
              </w:rPr>
              <w:t xml:space="preserve">Ед. </w:t>
            </w:r>
            <w:proofErr w:type="spellStart"/>
            <w:r w:rsidRPr="00B52DB8">
              <w:rPr>
                <w:rFonts w:ascii="PT Astra Serif" w:hAnsi="PT Astra Serif" w:cs="Times New Roman"/>
                <w:b/>
                <w:bCs/>
                <w:color w:val="003300"/>
                <w:sz w:val="28"/>
                <w:szCs w:val="28"/>
              </w:rPr>
              <w:t>изм</w:t>
            </w:r>
            <w:proofErr w:type="spellEnd"/>
            <w:r w:rsidRPr="00B52DB8">
              <w:rPr>
                <w:rFonts w:ascii="PT Astra Serif" w:hAnsi="PT Astra Serif" w:cs="Times New Roman"/>
                <w:b/>
                <w:bCs/>
                <w:color w:val="003300"/>
                <w:sz w:val="28"/>
                <w:szCs w:val="28"/>
              </w:rPr>
              <w:t>.</w:t>
            </w:r>
          </w:p>
        </w:tc>
        <w:tc>
          <w:tcPr>
            <w:tcW w:w="758" w:type="pct"/>
            <w:shd w:val="clear" w:color="auto" w:fill="FFFFCC"/>
            <w:vAlign w:val="center"/>
          </w:tcPr>
          <w:p w:rsidR="00B920D5" w:rsidRPr="00B52DB8" w:rsidRDefault="00B920D5" w:rsidP="003F6BD0">
            <w:pPr>
              <w:pStyle w:val="ConsPlusNormal"/>
              <w:keepNext/>
              <w:keepLines/>
              <w:widowControl/>
              <w:jc w:val="center"/>
              <w:rPr>
                <w:rFonts w:ascii="PT Astra Serif" w:hAnsi="PT Astra Serif" w:cs="Times New Roman"/>
                <w:b/>
                <w:color w:val="003300"/>
                <w:sz w:val="28"/>
                <w:szCs w:val="28"/>
              </w:rPr>
            </w:pPr>
            <w:r w:rsidRPr="00B52DB8">
              <w:rPr>
                <w:rFonts w:ascii="PT Astra Serif" w:hAnsi="PT Astra Serif" w:cs="Times New Roman"/>
                <w:b/>
                <w:color w:val="003300"/>
                <w:sz w:val="28"/>
                <w:szCs w:val="28"/>
              </w:rPr>
              <w:t>20</w:t>
            </w:r>
            <w:r w:rsidRPr="00B52DB8">
              <w:rPr>
                <w:rFonts w:ascii="PT Astra Serif" w:hAnsi="PT Astra Serif" w:cs="Times New Roman"/>
                <w:b/>
                <w:color w:val="003300"/>
                <w:sz w:val="28"/>
                <w:szCs w:val="28"/>
                <w:lang w:val="en-US"/>
              </w:rPr>
              <w:t>2</w:t>
            </w:r>
            <w:r w:rsidR="003F6BD0" w:rsidRPr="00B52DB8">
              <w:rPr>
                <w:rFonts w:ascii="PT Astra Serif" w:hAnsi="PT Astra Serif" w:cs="Times New Roman"/>
                <w:b/>
                <w:color w:val="003300"/>
                <w:sz w:val="28"/>
                <w:szCs w:val="28"/>
              </w:rPr>
              <w:t>4</w:t>
            </w:r>
            <w:r w:rsidRPr="00B52DB8">
              <w:rPr>
                <w:rFonts w:ascii="PT Astra Serif" w:hAnsi="PT Astra Serif" w:cs="Times New Roman"/>
                <w:b/>
                <w:color w:val="003300"/>
                <w:sz w:val="28"/>
                <w:szCs w:val="28"/>
              </w:rPr>
              <w:t xml:space="preserve"> год</w:t>
            </w:r>
          </w:p>
        </w:tc>
        <w:tc>
          <w:tcPr>
            <w:tcW w:w="790" w:type="pct"/>
            <w:shd w:val="clear" w:color="auto" w:fill="FFFFCC"/>
            <w:vAlign w:val="center"/>
          </w:tcPr>
          <w:p w:rsidR="00B920D5" w:rsidRPr="00B52DB8" w:rsidRDefault="00B920D5" w:rsidP="003F6BD0">
            <w:pPr>
              <w:pStyle w:val="ConsPlusNormal"/>
              <w:keepNext/>
              <w:keepLines/>
              <w:widowControl/>
              <w:jc w:val="center"/>
              <w:rPr>
                <w:rFonts w:ascii="PT Astra Serif" w:hAnsi="PT Astra Serif" w:cs="Times New Roman"/>
                <w:b/>
                <w:color w:val="003300"/>
                <w:sz w:val="28"/>
                <w:szCs w:val="28"/>
              </w:rPr>
            </w:pPr>
            <w:r w:rsidRPr="00B52DB8">
              <w:rPr>
                <w:rFonts w:ascii="PT Astra Serif" w:hAnsi="PT Astra Serif" w:cs="Times New Roman"/>
                <w:b/>
                <w:color w:val="003300"/>
                <w:sz w:val="28"/>
                <w:szCs w:val="28"/>
              </w:rPr>
              <w:t>202</w:t>
            </w:r>
            <w:r w:rsidR="003F6BD0" w:rsidRPr="00B52DB8">
              <w:rPr>
                <w:rFonts w:ascii="PT Astra Serif" w:hAnsi="PT Astra Serif" w:cs="Times New Roman"/>
                <w:b/>
                <w:color w:val="003300"/>
                <w:sz w:val="28"/>
                <w:szCs w:val="28"/>
              </w:rPr>
              <w:t>5</w:t>
            </w:r>
            <w:r w:rsidRPr="00B52DB8">
              <w:rPr>
                <w:rFonts w:ascii="PT Astra Serif" w:hAnsi="PT Astra Serif" w:cs="Times New Roman"/>
                <w:b/>
                <w:color w:val="003300"/>
                <w:sz w:val="28"/>
                <w:szCs w:val="28"/>
              </w:rPr>
              <w:t xml:space="preserve"> год</w:t>
            </w:r>
          </w:p>
        </w:tc>
        <w:tc>
          <w:tcPr>
            <w:tcW w:w="892" w:type="pct"/>
            <w:shd w:val="clear" w:color="auto" w:fill="FFFFCC"/>
            <w:vAlign w:val="center"/>
          </w:tcPr>
          <w:p w:rsidR="00B920D5" w:rsidRPr="00B52DB8" w:rsidRDefault="00B920D5" w:rsidP="003F6BD0">
            <w:pPr>
              <w:pStyle w:val="ConsPlusNormal"/>
              <w:keepNext/>
              <w:keepLines/>
              <w:widowControl/>
              <w:jc w:val="center"/>
              <w:rPr>
                <w:rFonts w:ascii="PT Astra Serif" w:hAnsi="PT Astra Serif" w:cs="Times New Roman"/>
                <w:b/>
                <w:color w:val="003300"/>
                <w:sz w:val="28"/>
                <w:szCs w:val="28"/>
              </w:rPr>
            </w:pPr>
            <w:r w:rsidRPr="00B52DB8">
              <w:rPr>
                <w:rFonts w:ascii="PT Astra Serif" w:hAnsi="PT Astra Serif" w:cs="Times New Roman"/>
                <w:b/>
                <w:color w:val="003300"/>
                <w:sz w:val="28"/>
                <w:szCs w:val="28"/>
              </w:rPr>
              <w:t>202</w:t>
            </w:r>
            <w:r w:rsidR="003F6BD0" w:rsidRPr="00B52DB8">
              <w:rPr>
                <w:rFonts w:ascii="PT Astra Serif" w:hAnsi="PT Astra Serif" w:cs="Times New Roman"/>
                <w:b/>
                <w:color w:val="003300"/>
                <w:sz w:val="28"/>
                <w:szCs w:val="28"/>
              </w:rPr>
              <w:t>6</w:t>
            </w:r>
            <w:r w:rsidRPr="00B52DB8">
              <w:rPr>
                <w:rFonts w:ascii="PT Astra Serif" w:hAnsi="PT Astra Serif" w:cs="Times New Roman"/>
                <w:b/>
                <w:color w:val="003300"/>
                <w:sz w:val="28"/>
                <w:szCs w:val="28"/>
              </w:rPr>
              <w:t xml:space="preserve"> год</w:t>
            </w:r>
          </w:p>
        </w:tc>
        <w:tc>
          <w:tcPr>
            <w:tcW w:w="784" w:type="pct"/>
            <w:shd w:val="clear" w:color="auto" w:fill="FFFFCC"/>
            <w:vAlign w:val="center"/>
          </w:tcPr>
          <w:p w:rsidR="00B920D5" w:rsidRPr="00B52DB8" w:rsidRDefault="00B920D5" w:rsidP="003F6BD0">
            <w:pPr>
              <w:pStyle w:val="ConsPlusNormal"/>
              <w:keepNext/>
              <w:keepLines/>
              <w:widowControl/>
              <w:jc w:val="center"/>
              <w:rPr>
                <w:rFonts w:ascii="PT Astra Serif" w:hAnsi="PT Astra Serif" w:cs="Times New Roman"/>
                <w:b/>
                <w:color w:val="003300"/>
                <w:sz w:val="28"/>
                <w:szCs w:val="28"/>
              </w:rPr>
            </w:pPr>
            <w:r w:rsidRPr="00B52DB8">
              <w:rPr>
                <w:rFonts w:ascii="PT Astra Serif" w:hAnsi="PT Astra Serif" w:cs="Times New Roman"/>
                <w:b/>
                <w:color w:val="003300"/>
                <w:sz w:val="28"/>
                <w:szCs w:val="28"/>
              </w:rPr>
              <w:t>202</w:t>
            </w:r>
            <w:r w:rsidR="003F6BD0" w:rsidRPr="00B52DB8">
              <w:rPr>
                <w:rFonts w:ascii="PT Astra Serif" w:hAnsi="PT Astra Serif" w:cs="Times New Roman"/>
                <w:b/>
                <w:color w:val="003300"/>
                <w:sz w:val="28"/>
                <w:szCs w:val="28"/>
              </w:rPr>
              <w:t xml:space="preserve">7 </w:t>
            </w:r>
            <w:r w:rsidRPr="00B52DB8">
              <w:rPr>
                <w:rFonts w:ascii="PT Astra Serif" w:hAnsi="PT Astra Serif" w:cs="Times New Roman"/>
                <w:b/>
                <w:color w:val="003300"/>
                <w:sz w:val="28"/>
                <w:szCs w:val="28"/>
              </w:rPr>
              <w:t>год</w:t>
            </w:r>
          </w:p>
        </w:tc>
      </w:tr>
      <w:tr w:rsidR="00B920D5" w:rsidRPr="00B52DB8" w:rsidTr="00B920D5">
        <w:trPr>
          <w:cantSplit/>
          <w:trHeight w:val="697"/>
        </w:trPr>
        <w:tc>
          <w:tcPr>
            <w:tcW w:w="1276" w:type="pct"/>
            <w:shd w:val="clear" w:color="auto" w:fill="FFFFCC"/>
            <w:vAlign w:val="center"/>
          </w:tcPr>
          <w:p w:rsidR="00B920D5" w:rsidRPr="00B52DB8" w:rsidRDefault="00B920D5" w:rsidP="00B920D5">
            <w:pPr>
              <w:spacing w:after="0"/>
              <w:rPr>
                <w:rFonts w:ascii="PT Astra Serif" w:hAnsi="PT Astra Serif"/>
                <w:color w:val="003300"/>
                <w:sz w:val="28"/>
                <w:szCs w:val="28"/>
              </w:rPr>
            </w:pPr>
            <w:r w:rsidRPr="00B52DB8">
              <w:rPr>
                <w:rFonts w:ascii="PT Astra Serif" w:hAnsi="PT Astra Serif"/>
                <w:sz w:val="28"/>
                <w:szCs w:val="28"/>
              </w:rPr>
              <w:t>Количество  туристов, посещающих Балашовский район</w:t>
            </w:r>
          </w:p>
        </w:tc>
        <w:tc>
          <w:tcPr>
            <w:tcW w:w="499" w:type="pct"/>
            <w:shd w:val="clear" w:color="auto" w:fill="FFFFCC"/>
            <w:vAlign w:val="center"/>
          </w:tcPr>
          <w:p w:rsidR="00B920D5" w:rsidRPr="00B52DB8" w:rsidRDefault="00B920D5" w:rsidP="00B920D5">
            <w:pPr>
              <w:pStyle w:val="ConsPlusNormal"/>
              <w:keepNext/>
              <w:keepLines/>
              <w:widowControl/>
              <w:jc w:val="center"/>
              <w:rPr>
                <w:rFonts w:ascii="PT Astra Serif" w:hAnsi="PT Astra Serif" w:cs="Times New Roman"/>
                <w:color w:val="003300"/>
                <w:sz w:val="28"/>
                <w:szCs w:val="28"/>
              </w:rPr>
            </w:pPr>
            <w:r w:rsidRPr="00B52DB8">
              <w:rPr>
                <w:rFonts w:ascii="PT Astra Serif" w:hAnsi="PT Astra Serif" w:cs="Times New Roman"/>
                <w:color w:val="003300"/>
                <w:sz w:val="28"/>
                <w:szCs w:val="28"/>
              </w:rPr>
              <w:t>Чел.</w:t>
            </w:r>
          </w:p>
        </w:tc>
        <w:tc>
          <w:tcPr>
            <w:tcW w:w="758" w:type="pct"/>
            <w:shd w:val="clear" w:color="auto" w:fill="FFFFCC"/>
            <w:vAlign w:val="center"/>
          </w:tcPr>
          <w:p w:rsidR="00B920D5" w:rsidRPr="00B52DB8" w:rsidRDefault="00B920D5" w:rsidP="003F6BD0">
            <w:pPr>
              <w:pStyle w:val="ConsPlusNormal"/>
              <w:keepNext/>
              <w:keepLines/>
              <w:widowControl/>
              <w:jc w:val="center"/>
              <w:rPr>
                <w:rFonts w:ascii="PT Astra Serif" w:hAnsi="PT Astra Serif" w:cs="Times New Roman"/>
                <w:color w:val="003300"/>
                <w:sz w:val="28"/>
                <w:szCs w:val="28"/>
                <w:lang w:val="en-US"/>
              </w:rPr>
            </w:pPr>
            <w:r w:rsidRPr="00B52DB8">
              <w:rPr>
                <w:rFonts w:ascii="PT Astra Serif" w:hAnsi="PT Astra Serif" w:cs="Times New Roman"/>
                <w:color w:val="003300"/>
                <w:sz w:val="28"/>
                <w:szCs w:val="28"/>
              </w:rPr>
              <w:t>1585</w:t>
            </w:r>
            <w:r w:rsidR="003F6BD0" w:rsidRPr="00B52DB8">
              <w:rPr>
                <w:rFonts w:ascii="PT Astra Serif" w:hAnsi="PT Astra Serif" w:cs="Times New Roman"/>
                <w:color w:val="003300"/>
                <w:sz w:val="28"/>
                <w:szCs w:val="28"/>
              </w:rPr>
              <w:t>2</w:t>
            </w:r>
          </w:p>
        </w:tc>
        <w:tc>
          <w:tcPr>
            <w:tcW w:w="790" w:type="pct"/>
            <w:shd w:val="clear" w:color="auto" w:fill="FFFFCC"/>
            <w:vAlign w:val="center"/>
          </w:tcPr>
          <w:p w:rsidR="00B920D5" w:rsidRPr="00B52DB8" w:rsidRDefault="005C4C6D" w:rsidP="003F6BD0">
            <w:pPr>
              <w:pStyle w:val="ConsPlusNormal"/>
              <w:keepNext/>
              <w:keepLines/>
              <w:widowControl/>
              <w:jc w:val="center"/>
              <w:rPr>
                <w:rFonts w:ascii="PT Astra Serif" w:hAnsi="PT Astra Serif" w:cs="Times New Roman"/>
                <w:color w:val="003300"/>
                <w:sz w:val="28"/>
                <w:szCs w:val="28"/>
                <w:lang w:val="en-US"/>
              </w:rPr>
            </w:pPr>
            <w:r w:rsidRPr="00B52DB8">
              <w:rPr>
                <w:rFonts w:ascii="PT Astra Serif" w:hAnsi="PT Astra Serif" w:cs="Times New Roman"/>
                <w:color w:val="003300"/>
                <w:sz w:val="28"/>
                <w:szCs w:val="28"/>
              </w:rPr>
              <w:t>16723</w:t>
            </w:r>
          </w:p>
        </w:tc>
        <w:tc>
          <w:tcPr>
            <w:tcW w:w="892" w:type="pct"/>
            <w:shd w:val="clear" w:color="auto" w:fill="FFFFCC"/>
            <w:vAlign w:val="center"/>
          </w:tcPr>
          <w:p w:rsidR="00B920D5" w:rsidRPr="00B52DB8" w:rsidRDefault="005C4C6D" w:rsidP="003F6BD0">
            <w:pPr>
              <w:pStyle w:val="ConsPlusNormal"/>
              <w:keepNext/>
              <w:keepLines/>
              <w:widowControl/>
              <w:jc w:val="center"/>
              <w:rPr>
                <w:rFonts w:ascii="PT Astra Serif" w:hAnsi="PT Astra Serif" w:cs="Times New Roman"/>
                <w:color w:val="003300"/>
                <w:sz w:val="28"/>
                <w:szCs w:val="28"/>
                <w:lang w:val="en-US"/>
              </w:rPr>
            </w:pPr>
            <w:r w:rsidRPr="00B52DB8">
              <w:rPr>
                <w:rFonts w:ascii="PT Astra Serif" w:hAnsi="PT Astra Serif" w:cs="Times New Roman"/>
                <w:color w:val="003300"/>
                <w:sz w:val="28"/>
                <w:szCs w:val="28"/>
              </w:rPr>
              <w:t>17642</w:t>
            </w:r>
          </w:p>
        </w:tc>
        <w:tc>
          <w:tcPr>
            <w:tcW w:w="784" w:type="pct"/>
            <w:shd w:val="clear" w:color="auto" w:fill="FFFFCC"/>
            <w:vAlign w:val="center"/>
          </w:tcPr>
          <w:p w:rsidR="00B920D5" w:rsidRPr="00B52DB8" w:rsidRDefault="005C4C6D" w:rsidP="003F6BD0">
            <w:pPr>
              <w:pStyle w:val="ConsPlusNormal"/>
              <w:keepNext/>
              <w:keepLines/>
              <w:widowControl/>
              <w:jc w:val="center"/>
              <w:rPr>
                <w:rFonts w:ascii="PT Astra Serif" w:hAnsi="PT Astra Serif" w:cs="Times New Roman"/>
                <w:color w:val="003300"/>
                <w:sz w:val="28"/>
                <w:szCs w:val="28"/>
                <w:lang w:val="en-US"/>
              </w:rPr>
            </w:pPr>
            <w:r w:rsidRPr="00B52DB8">
              <w:rPr>
                <w:rFonts w:ascii="PT Astra Serif" w:hAnsi="PT Astra Serif" w:cs="Times New Roman"/>
                <w:color w:val="003300"/>
                <w:sz w:val="28"/>
                <w:szCs w:val="28"/>
              </w:rPr>
              <w:t>18612</w:t>
            </w:r>
          </w:p>
        </w:tc>
      </w:tr>
    </w:tbl>
    <w:p w:rsidR="006779B1" w:rsidRPr="00B52DB8" w:rsidRDefault="006779B1" w:rsidP="00645083">
      <w:pPr>
        <w:spacing w:after="0"/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779B1" w:rsidRPr="00B52DB8" w:rsidRDefault="006779B1" w:rsidP="00645083">
      <w:pPr>
        <w:spacing w:after="0"/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779B1" w:rsidRPr="00B52DB8" w:rsidRDefault="006779B1" w:rsidP="00645083">
      <w:pPr>
        <w:spacing w:after="0"/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9682E" w:rsidRPr="00B52DB8" w:rsidRDefault="0009682E" w:rsidP="00645083">
      <w:pPr>
        <w:spacing w:after="0"/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9682E" w:rsidRPr="00B52DB8" w:rsidRDefault="0009682E" w:rsidP="00645083">
      <w:pPr>
        <w:spacing w:after="0"/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80796" w:rsidRPr="00B52DB8" w:rsidRDefault="00980796" w:rsidP="00980796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980796" w:rsidRPr="00B52DB8" w:rsidRDefault="00980796" w:rsidP="00980796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980796" w:rsidRPr="00B52DB8" w:rsidRDefault="00980796" w:rsidP="00980796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980796" w:rsidRPr="00B52DB8" w:rsidRDefault="00980796" w:rsidP="00980796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980796" w:rsidRPr="00B52DB8" w:rsidRDefault="00980796" w:rsidP="00980796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937AA4" w:rsidRPr="00B52DB8" w:rsidRDefault="00980796" w:rsidP="00D31554">
      <w:pPr>
        <w:spacing w:after="0" w:line="240" w:lineRule="auto"/>
        <w:ind w:left="4536"/>
        <w:rPr>
          <w:rFonts w:ascii="PT Astra Serif" w:hAnsi="PT Astra Serif"/>
          <w:b/>
          <w:sz w:val="28"/>
          <w:szCs w:val="28"/>
        </w:rPr>
      </w:pPr>
      <w:r w:rsidRPr="00B52DB8">
        <w:rPr>
          <w:rFonts w:ascii="PT Astra Serif" w:hAnsi="PT Astra Serif"/>
          <w:b/>
          <w:sz w:val="28"/>
          <w:szCs w:val="28"/>
        </w:rPr>
        <w:br w:type="page"/>
      </w:r>
      <w:r w:rsidR="00937AA4" w:rsidRPr="00B52DB8">
        <w:rPr>
          <w:rFonts w:ascii="PT Astra Serif" w:hAnsi="PT Astra Serif"/>
          <w:b/>
          <w:sz w:val="28"/>
          <w:szCs w:val="28"/>
        </w:rPr>
        <w:lastRenderedPageBreak/>
        <w:t>Приложение</w:t>
      </w:r>
      <w:r w:rsidR="009A6CA0" w:rsidRPr="00B52DB8">
        <w:rPr>
          <w:rFonts w:ascii="PT Astra Serif" w:hAnsi="PT Astra Serif"/>
          <w:b/>
          <w:sz w:val="28"/>
          <w:szCs w:val="28"/>
        </w:rPr>
        <w:t xml:space="preserve"> № </w:t>
      </w:r>
      <w:r w:rsidR="00D31554" w:rsidRPr="00B52DB8">
        <w:rPr>
          <w:rFonts w:ascii="PT Astra Serif" w:hAnsi="PT Astra Serif"/>
          <w:b/>
          <w:sz w:val="28"/>
          <w:szCs w:val="28"/>
        </w:rPr>
        <w:t>1</w:t>
      </w:r>
      <w:r w:rsidR="00937AA4" w:rsidRPr="00B52DB8">
        <w:rPr>
          <w:rFonts w:ascii="PT Astra Serif" w:hAnsi="PT Astra Serif"/>
          <w:b/>
          <w:sz w:val="28"/>
          <w:szCs w:val="28"/>
        </w:rPr>
        <w:t xml:space="preserve"> к </w:t>
      </w:r>
      <w:r w:rsidR="00830181" w:rsidRPr="00B52DB8">
        <w:rPr>
          <w:rFonts w:ascii="PT Astra Serif" w:hAnsi="PT Astra Serif"/>
          <w:b/>
          <w:sz w:val="28"/>
          <w:szCs w:val="28"/>
        </w:rPr>
        <w:t>муниципальной программ</w:t>
      </w:r>
      <w:r w:rsidR="00AF1FEF" w:rsidRPr="00B52DB8">
        <w:rPr>
          <w:rFonts w:ascii="PT Astra Serif" w:hAnsi="PT Astra Serif"/>
          <w:b/>
          <w:sz w:val="28"/>
          <w:szCs w:val="28"/>
        </w:rPr>
        <w:t>е</w:t>
      </w:r>
      <w:r w:rsidR="00830181" w:rsidRPr="00B52DB8">
        <w:rPr>
          <w:rFonts w:ascii="PT Astra Serif" w:hAnsi="PT Astra Serif"/>
          <w:b/>
          <w:sz w:val="28"/>
          <w:szCs w:val="28"/>
        </w:rPr>
        <w:t xml:space="preserve"> «Развитие внутреннего туризма в Балашовском муниципальном районе»</w:t>
      </w:r>
    </w:p>
    <w:p w:rsidR="00830181" w:rsidRPr="00B52DB8" w:rsidRDefault="00830181" w:rsidP="00D31554">
      <w:pPr>
        <w:spacing w:after="0" w:line="240" w:lineRule="auto"/>
        <w:ind w:left="4536"/>
        <w:rPr>
          <w:rFonts w:ascii="PT Astra Serif" w:hAnsi="PT Astra Serif"/>
          <w:b/>
          <w:sz w:val="28"/>
          <w:szCs w:val="28"/>
        </w:rPr>
      </w:pPr>
    </w:p>
    <w:p w:rsidR="009A00D7" w:rsidRPr="00B52DB8" w:rsidRDefault="009A00D7" w:rsidP="00937AA4">
      <w:pPr>
        <w:spacing w:after="0" w:line="240" w:lineRule="auto"/>
        <w:ind w:left="5103"/>
        <w:rPr>
          <w:rFonts w:ascii="PT Astra Serif" w:hAnsi="PT Astra Serif"/>
          <w:b/>
          <w:sz w:val="28"/>
          <w:szCs w:val="28"/>
        </w:rPr>
      </w:pPr>
    </w:p>
    <w:p w:rsidR="00105359" w:rsidRPr="00B52DB8" w:rsidRDefault="00B06C58" w:rsidP="00937AA4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B52DB8">
        <w:rPr>
          <w:rFonts w:ascii="PT Astra Serif" w:hAnsi="PT Astra Serif"/>
          <w:b/>
          <w:sz w:val="28"/>
          <w:szCs w:val="28"/>
        </w:rPr>
        <w:t>Система программных мероприяти</w:t>
      </w:r>
      <w:r w:rsidR="00D31554" w:rsidRPr="00B52DB8">
        <w:rPr>
          <w:rFonts w:ascii="PT Astra Serif" w:hAnsi="PT Astra Serif"/>
          <w:b/>
          <w:sz w:val="28"/>
          <w:szCs w:val="28"/>
        </w:rPr>
        <w:t>й</w:t>
      </w:r>
      <w:r w:rsidRPr="00B52DB8">
        <w:rPr>
          <w:rFonts w:ascii="PT Astra Serif" w:hAnsi="PT Astra Serif"/>
          <w:b/>
          <w:sz w:val="28"/>
          <w:szCs w:val="28"/>
        </w:rPr>
        <w:t xml:space="preserve"> муниципальной программы «Развитие внутреннего туризма в Балашовском муниципальном районе»</w:t>
      </w:r>
    </w:p>
    <w:p w:rsidR="009A00D7" w:rsidRPr="00B52DB8" w:rsidRDefault="009A00D7" w:rsidP="00937AA4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"/>
        <w:gridCol w:w="3039"/>
        <w:gridCol w:w="1126"/>
        <w:gridCol w:w="988"/>
        <w:gridCol w:w="848"/>
        <w:gridCol w:w="3071"/>
      </w:tblGrid>
      <w:tr w:rsidR="00607243" w:rsidRPr="00B52DB8" w:rsidTr="00607243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43" w:rsidRPr="00B52DB8" w:rsidRDefault="00607243" w:rsidP="0060724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52DB8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43" w:rsidRPr="00B52DB8" w:rsidRDefault="00607243" w:rsidP="0060724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52DB8">
              <w:rPr>
                <w:rFonts w:ascii="PT Astra Serif" w:hAnsi="PT Astra Serif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3" w:rsidRPr="00B52DB8" w:rsidRDefault="00607243" w:rsidP="0060724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52DB8">
              <w:rPr>
                <w:rFonts w:ascii="PT Astra Serif" w:hAnsi="PT Astra Serif"/>
                <w:b/>
                <w:sz w:val="28"/>
                <w:szCs w:val="28"/>
              </w:rPr>
              <w:t>Объем финансового обеспечения за счет средств районного бюджета (тыс. руб.)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43" w:rsidRPr="00B52DB8" w:rsidRDefault="00607243" w:rsidP="0060724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52DB8">
              <w:rPr>
                <w:rFonts w:ascii="PT Astra Serif" w:hAnsi="PT Astra Serif"/>
                <w:b/>
                <w:sz w:val="28"/>
                <w:szCs w:val="28"/>
              </w:rPr>
              <w:t>Ожидаемые результаты</w:t>
            </w:r>
          </w:p>
        </w:tc>
      </w:tr>
      <w:tr w:rsidR="00607243" w:rsidRPr="00B52DB8" w:rsidTr="006072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43" w:rsidRPr="00B52DB8" w:rsidRDefault="00607243" w:rsidP="0060724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43" w:rsidRPr="00B52DB8" w:rsidRDefault="00607243" w:rsidP="0060724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43" w:rsidRPr="00B52DB8" w:rsidRDefault="00607243" w:rsidP="00B920D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52DB8">
              <w:rPr>
                <w:rFonts w:ascii="PT Astra Serif" w:hAnsi="PT Astra Serif"/>
                <w:b/>
                <w:sz w:val="28"/>
                <w:szCs w:val="28"/>
              </w:rPr>
              <w:t>20</w:t>
            </w:r>
            <w:r w:rsidR="00F22EA8" w:rsidRPr="00B52DB8"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B920D5" w:rsidRPr="00B52DB8"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43" w:rsidRPr="00B52DB8" w:rsidRDefault="00607243" w:rsidP="00B920D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52DB8">
              <w:rPr>
                <w:rFonts w:ascii="PT Astra Serif" w:hAnsi="PT Astra Serif"/>
                <w:b/>
                <w:sz w:val="28"/>
                <w:szCs w:val="28"/>
              </w:rPr>
              <w:t>202</w:t>
            </w:r>
            <w:r w:rsidR="00B920D5" w:rsidRPr="00B52DB8">
              <w:rPr>
                <w:rFonts w:ascii="PT Astra Serif" w:hAnsi="PT Astra Serif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243" w:rsidRPr="00B52DB8" w:rsidRDefault="00607243" w:rsidP="00B920D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52DB8">
              <w:rPr>
                <w:rFonts w:ascii="PT Astra Serif" w:hAnsi="PT Astra Serif"/>
                <w:b/>
                <w:sz w:val="28"/>
                <w:szCs w:val="28"/>
              </w:rPr>
              <w:t>20</w:t>
            </w:r>
            <w:r w:rsidR="00F22EA8" w:rsidRPr="00B52DB8"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B920D5" w:rsidRPr="00B52DB8">
              <w:rPr>
                <w:rFonts w:ascii="PT Astra Serif" w:hAnsi="PT Astra Serif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43" w:rsidRPr="00B52DB8" w:rsidRDefault="00607243" w:rsidP="0060724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607243" w:rsidRPr="00B52DB8" w:rsidTr="00B06C58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B8" w:rsidRDefault="00B52DB8" w:rsidP="0060724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07243" w:rsidRDefault="00607243" w:rsidP="0060724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52DB8">
              <w:rPr>
                <w:rFonts w:ascii="PT Astra Serif" w:hAnsi="PT Astra Serif"/>
                <w:b/>
                <w:sz w:val="28"/>
                <w:szCs w:val="28"/>
              </w:rPr>
              <w:t>Раздел 1. Информационно-методическое обеспечение туристической отрасли</w:t>
            </w:r>
          </w:p>
          <w:p w:rsidR="00B52DB8" w:rsidRPr="00B52DB8" w:rsidRDefault="00B52DB8" w:rsidP="0060724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607243" w:rsidRPr="00B52DB8" w:rsidTr="00607243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3" w:rsidRPr="00B52DB8" w:rsidRDefault="00992364" w:rsidP="0060724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52DB8">
              <w:rPr>
                <w:rFonts w:ascii="PT Astra Serif" w:hAnsi="PT Astra Serif"/>
                <w:sz w:val="28"/>
                <w:szCs w:val="28"/>
              </w:rPr>
              <w:t>1</w:t>
            </w:r>
            <w:r w:rsidR="009A00D7" w:rsidRPr="00B52DB8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3" w:rsidRPr="00B52DB8" w:rsidRDefault="00607243" w:rsidP="0060724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52DB8">
              <w:rPr>
                <w:rFonts w:ascii="PT Astra Serif" w:hAnsi="PT Astra Serif"/>
                <w:sz w:val="28"/>
                <w:szCs w:val="28"/>
              </w:rPr>
              <w:t>Создание и поддержка интернет сайта для продвижения туризма Балашовского муниципального района на региональном и общероссийском туристическом рынке</w:t>
            </w:r>
          </w:p>
          <w:p w:rsidR="009A00D7" w:rsidRPr="00B52DB8" w:rsidRDefault="009A00D7" w:rsidP="0060724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3" w:rsidRPr="00B52DB8" w:rsidRDefault="00607243" w:rsidP="00103B2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52DB8">
              <w:rPr>
                <w:rFonts w:ascii="PT Astra Serif" w:hAnsi="PT Astra Serif"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3" w:rsidRPr="00B52DB8" w:rsidRDefault="00607243" w:rsidP="00103B2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52DB8">
              <w:rPr>
                <w:rFonts w:ascii="PT Astra Serif" w:hAnsi="PT Astra Serif"/>
                <w:sz w:val="28"/>
                <w:szCs w:val="2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3" w:rsidRPr="00B52DB8" w:rsidRDefault="00607243" w:rsidP="00103B2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52DB8">
              <w:rPr>
                <w:rFonts w:ascii="PT Astra Serif" w:hAnsi="PT Astra Serif"/>
                <w:sz w:val="28"/>
                <w:szCs w:val="28"/>
              </w:rPr>
              <w:t>10,0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3" w:rsidRPr="00B52DB8" w:rsidRDefault="00607243" w:rsidP="006166C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52DB8">
              <w:rPr>
                <w:rFonts w:ascii="PT Astra Serif" w:hAnsi="PT Astra Serif"/>
                <w:sz w:val="28"/>
                <w:szCs w:val="28"/>
              </w:rPr>
              <w:t>Созданный интернет сайта для продвижения туризма Балашовского муниципального района на региональном и общероссийском туристическом рынке</w:t>
            </w:r>
          </w:p>
        </w:tc>
      </w:tr>
      <w:tr w:rsidR="00607243" w:rsidRPr="00B52DB8" w:rsidTr="00607243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3" w:rsidRPr="00B52DB8" w:rsidRDefault="00607243" w:rsidP="00607243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3" w:rsidRPr="00B52DB8" w:rsidRDefault="00607243" w:rsidP="00607243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B52DB8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 w:rsidR="00B52DB8" w:rsidRPr="00B52DB8">
              <w:rPr>
                <w:rFonts w:ascii="PT Astra Serif" w:hAnsi="PT Astra Serif"/>
                <w:b/>
                <w:sz w:val="28"/>
                <w:szCs w:val="28"/>
              </w:rPr>
              <w:t>того</w:t>
            </w:r>
            <w:r w:rsidRPr="00B52DB8">
              <w:rPr>
                <w:rFonts w:ascii="PT Astra Serif" w:hAnsi="PT Astra Serif"/>
                <w:b/>
                <w:sz w:val="28"/>
                <w:szCs w:val="28"/>
              </w:rPr>
              <w:t xml:space="preserve"> по разделу 1</w:t>
            </w:r>
            <w:r w:rsidR="00B52DB8">
              <w:rPr>
                <w:rFonts w:ascii="PT Astra Serif" w:hAnsi="PT Astra Serif"/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3" w:rsidRPr="00B52DB8" w:rsidRDefault="00992364" w:rsidP="00103B2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52DB8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607243" w:rsidRPr="00B52DB8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3" w:rsidRPr="00B52DB8" w:rsidRDefault="00607243" w:rsidP="00103B2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52DB8">
              <w:rPr>
                <w:rFonts w:ascii="PT Astra Serif" w:hAnsi="PT Astra Serif"/>
                <w:b/>
                <w:sz w:val="28"/>
                <w:szCs w:val="2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3" w:rsidRPr="00B52DB8" w:rsidRDefault="00103B2A" w:rsidP="00103B2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52DB8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607243" w:rsidRPr="00B52DB8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3" w:rsidRPr="00B52DB8" w:rsidRDefault="00607243" w:rsidP="00607243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607243" w:rsidRPr="00B52DB8" w:rsidTr="00B06C58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B8" w:rsidRDefault="00B52DB8" w:rsidP="0060724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07243" w:rsidRDefault="00607243" w:rsidP="0060724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52DB8">
              <w:rPr>
                <w:rFonts w:ascii="PT Astra Serif" w:hAnsi="PT Astra Serif"/>
                <w:b/>
                <w:sz w:val="28"/>
                <w:szCs w:val="28"/>
              </w:rPr>
              <w:t>Раздел 2. Проведение массовых мероприятий по привлечению внимания туристическому комплексу Балашовского района</w:t>
            </w:r>
          </w:p>
          <w:p w:rsidR="00B52DB8" w:rsidRPr="00B52DB8" w:rsidRDefault="00B52DB8" w:rsidP="0060724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07243" w:rsidRPr="00B52DB8" w:rsidTr="00607243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3" w:rsidRPr="00B52DB8" w:rsidRDefault="00607243" w:rsidP="0060724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52DB8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3" w:rsidRPr="00B52DB8" w:rsidRDefault="00607243" w:rsidP="0060724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B52DB8">
              <w:rPr>
                <w:rFonts w:ascii="PT Astra Serif" w:hAnsi="PT Astra Serif"/>
                <w:sz w:val="28"/>
                <w:szCs w:val="28"/>
              </w:rPr>
              <w:t>Межрегиональный</w:t>
            </w:r>
            <w:proofErr w:type="gramEnd"/>
            <w:r w:rsidRPr="00B52DB8">
              <w:rPr>
                <w:rFonts w:ascii="PT Astra Serif" w:hAnsi="PT Astra Serif"/>
                <w:sz w:val="28"/>
                <w:szCs w:val="28"/>
              </w:rPr>
              <w:t xml:space="preserve"> фестиваля казачьего творчества и культуры «Казачий разгуляй на Хопре»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3" w:rsidRPr="00B52DB8" w:rsidRDefault="003F6BD0" w:rsidP="00103B2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52DB8">
              <w:rPr>
                <w:rFonts w:ascii="PT Astra Serif" w:hAnsi="PT Astra Serif"/>
                <w:sz w:val="28"/>
                <w:szCs w:val="28"/>
              </w:rPr>
              <w:t>3</w:t>
            </w:r>
            <w:r w:rsidR="00B920D5" w:rsidRPr="00B52DB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3" w:rsidRPr="00B52DB8" w:rsidRDefault="00B920D5" w:rsidP="00103B2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52DB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3" w:rsidRPr="00B52DB8" w:rsidRDefault="003F6BD0" w:rsidP="00103B2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52DB8">
              <w:rPr>
                <w:rFonts w:ascii="PT Astra Serif" w:hAnsi="PT Astra Serif"/>
                <w:sz w:val="28"/>
                <w:szCs w:val="28"/>
              </w:rPr>
              <w:t>3</w:t>
            </w:r>
            <w:r w:rsidR="00B920D5" w:rsidRPr="00B52DB8">
              <w:rPr>
                <w:rFonts w:ascii="PT Astra Serif" w:hAnsi="PT Astra Serif"/>
                <w:sz w:val="28"/>
                <w:szCs w:val="28"/>
              </w:rPr>
              <w:t>0</w:t>
            </w:r>
            <w:r w:rsidR="00607243" w:rsidRPr="00B52DB8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3" w:rsidRPr="00B52DB8" w:rsidRDefault="00607243" w:rsidP="0060724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52DB8">
              <w:rPr>
                <w:rFonts w:ascii="PT Astra Serif" w:hAnsi="PT Astra Serif"/>
                <w:sz w:val="28"/>
                <w:szCs w:val="28"/>
              </w:rPr>
              <w:t>Проведение межрегионального казачьего фестиваля, увеличение кол-ва участников, зрителей, туристов.</w:t>
            </w:r>
          </w:p>
          <w:p w:rsidR="009A00D7" w:rsidRPr="00B52DB8" w:rsidRDefault="009A00D7" w:rsidP="0060724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07243" w:rsidRPr="00B52DB8" w:rsidTr="00607243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3" w:rsidRPr="00B52DB8" w:rsidRDefault="00607243" w:rsidP="00607243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3" w:rsidRPr="00B52DB8" w:rsidRDefault="00B06C58" w:rsidP="00607243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B52DB8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 w:rsidR="00B52DB8" w:rsidRPr="00B52DB8">
              <w:rPr>
                <w:rFonts w:ascii="PT Astra Serif" w:hAnsi="PT Astra Serif"/>
                <w:b/>
                <w:sz w:val="28"/>
                <w:szCs w:val="28"/>
              </w:rPr>
              <w:t>того</w:t>
            </w:r>
            <w:r w:rsidRPr="00B52DB8">
              <w:rPr>
                <w:rFonts w:ascii="PT Astra Serif" w:hAnsi="PT Astra Serif"/>
                <w:b/>
                <w:sz w:val="28"/>
                <w:szCs w:val="28"/>
              </w:rPr>
              <w:t xml:space="preserve"> по разделу 2</w:t>
            </w:r>
            <w:r w:rsidR="00B52DB8">
              <w:rPr>
                <w:rFonts w:ascii="PT Astra Serif" w:hAnsi="PT Astra Serif"/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3" w:rsidRPr="00B52DB8" w:rsidRDefault="003F6BD0" w:rsidP="00B920D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52DB8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="00B920D5" w:rsidRPr="00B52DB8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B06C58" w:rsidRPr="00B52DB8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3" w:rsidRPr="00B52DB8" w:rsidRDefault="00B920D5" w:rsidP="00103B2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52DB8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B06C58" w:rsidRPr="00B52DB8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3" w:rsidRPr="00B52DB8" w:rsidRDefault="003F6BD0" w:rsidP="00B920D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52DB8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="00B920D5" w:rsidRPr="00B52DB8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B06C58" w:rsidRPr="00B52DB8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3" w:rsidRPr="00B52DB8" w:rsidRDefault="00607243" w:rsidP="00607243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607243" w:rsidRPr="00B52DB8" w:rsidTr="00B06C58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B8" w:rsidRDefault="00B52DB8" w:rsidP="0060724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07243" w:rsidRDefault="00607243" w:rsidP="0060724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52DB8">
              <w:rPr>
                <w:rFonts w:ascii="PT Astra Serif" w:hAnsi="PT Astra Serif"/>
                <w:b/>
                <w:sz w:val="28"/>
                <w:szCs w:val="28"/>
              </w:rPr>
              <w:t>Раздел 3. Развитие и укрепление материально-технической базы</w:t>
            </w:r>
          </w:p>
          <w:p w:rsidR="00B52DB8" w:rsidRPr="00B52DB8" w:rsidRDefault="00B52DB8" w:rsidP="0060724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07243" w:rsidRPr="00B52DB8" w:rsidTr="00607243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3" w:rsidRPr="00B52DB8" w:rsidRDefault="00607243" w:rsidP="0060724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52DB8">
              <w:rPr>
                <w:rFonts w:ascii="PT Astra Serif" w:hAnsi="PT Astra Serif"/>
                <w:sz w:val="28"/>
                <w:szCs w:val="28"/>
              </w:rPr>
              <w:lastRenderedPageBreak/>
              <w:t>1.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7" w:rsidRPr="00B52DB8" w:rsidRDefault="00607243" w:rsidP="002948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52DB8">
              <w:rPr>
                <w:rFonts w:ascii="PT Astra Serif" w:hAnsi="PT Astra Serif"/>
                <w:sz w:val="28"/>
                <w:szCs w:val="28"/>
              </w:rPr>
              <w:t xml:space="preserve">Приобретение офисной мебели, </w:t>
            </w:r>
            <w:r w:rsidR="002948AD" w:rsidRPr="00B52DB8">
              <w:rPr>
                <w:rFonts w:ascii="PT Astra Serif" w:hAnsi="PT Astra Serif"/>
                <w:sz w:val="28"/>
                <w:szCs w:val="28"/>
              </w:rPr>
              <w:t>оргтехники, а так же комплектующие и расходные материалы к ней. Приобретение канцелярских товаров.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3" w:rsidRPr="00B52DB8" w:rsidRDefault="0009682E" w:rsidP="00103B2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52DB8">
              <w:rPr>
                <w:rFonts w:ascii="PT Astra Serif" w:hAnsi="PT Astra Serif"/>
                <w:sz w:val="28"/>
                <w:szCs w:val="28"/>
              </w:rPr>
              <w:t>10</w:t>
            </w:r>
            <w:r w:rsidR="00B06C58" w:rsidRPr="00B52DB8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3" w:rsidRPr="00B52DB8" w:rsidRDefault="003F6BD0" w:rsidP="00103B2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52DB8">
              <w:rPr>
                <w:rFonts w:ascii="PT Astra Serif" w:hAnsi="PT Astra Serif"/>
                <w:sz w:val="28"/>
                <w:szCs w:val="28"/>
              </w:rPr>
              <w:t>4</w:t>
            </w:r>
            <w:r w:rsidR="00B06C58" w:rsidRPr="00B52DB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3" w:rsidRPr="00B52DB8" w:rsidRDefault="00992364" w:rsidP="00103B2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52DB8">
              <w:rPr>
                <w:rFonts w:ascii="PT Astra Serif" w:hAnsi="PT Astra Serif"/>
                <w:sz w:val="28"/>
                <w:szCs w:val="28"/>
              </w:rPr>
              <w:t>1</w:t>
            </w:r>
            <w:r w:rsidR="00B06C58" w:rsidRPr="00B52DB8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3" w:rsidRPr="00B52DB8" w:rsidRDefault="00607243" w:rsidP="00103B2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07243" w:rsidRPr="00B52DB8" w:rsidTr="00607243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3" w:rsidRPr="00B52DB8" w:rsidRDefault="00607243" w:rsidP="00607243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3" w:rsidRPr="00B52DB8" w:rsidRDefault="00B06C58" w:rsidP="00B06C58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B52DB8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 w:rsidR="00B52DB8" w:rsidRPr="00B52DB8">
              <w:rPr>
                <w:rFonts w:ascii="PT Astra Serif" w:hAnsi="PT Astra Serif"/>
                <w:b/>
                <w:sz w:val="28"/>
                <w:szCs w:val="28"/>
              </w:rPr>
              <w:t>того</w:t>
            </w:r>
            <w:r w:rsidRPr="00B52DB8">
              <w:rPr>
                <w:rFonts w:ascii="PT Astra Serif" w:hAnsi="PT Astra Serif"/>
                <w:b/>
                <w:sz w:val="28"/>
                <w:szCs w:val="28"/>
              </w:rPr>
              <w:t xml:space="preserve"> по разделу 3</w:t>
            </w:r>
            <w:r w:rsidR="00B52DB8">
              <w:rPr>
                <w:rFonts w:ascii="PT Astra Serif" w:hAnsi="PT Astra Serif"/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3" w:rsidRPr="00B52DB8" w:rsidRDefault="00992364" w:rsidP="00103B2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52DB8">
              <w:rPr>
                <w:rFonts w:ascii="PT Astra Serif" w:hAnsi="PT Astra Serif"/>
                <w:b/>
                <w:sz w:val="28"/>
                <w:szCs w:val="28"/>
              </w:rPr>
              <w:t>10</w:t>
            </w:r>
            <w:r w:rsidR="00B06C58" w:rsidRPr="00B52DB8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3" w:rsidRPr="00B52DB8" w:rsidRDefault="003F6BD0" w:rsidP="00103B2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52DB8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="00B06C58" w:rsidRPr="00B52DB8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3" w:rsidRPr="00B52DB8" w:rsidRDefault="00992364" w:rsidP="00103B2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52DB8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B06C58" w:rsidRPr="00B52DB8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3" w:rsidRPr="00B52DB8" w:rsidRDefault="00607243" w:rsidP="00607243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607243" w:rsidRPr="00B52DB8" w:rsidTr="00607243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3" w:rsidRPr="00B52DB8" w:rsidRDefault="00607243" w:rsidP="0060724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3" w:rsidRPr="00B52DB8" w:rsidRDefault="00B52DB8" w:rsidP="00607243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B52DB8">
              <w:rPr>
                <w:rFonts w:ascii="PT Astra Serif" w:hAnsi="PT Astra Serif"/>
                <w:b/>
                <w:sz w:val="28"/>
                <w:szCs w:val="28"/>
              </w:rPr>
              <w:t>Всего по программе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3" w:rsidRPr="00B52DB8" w:rsidRDefault="003F6BD0" w:rsidP="00103B2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52DB8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="00B06C58" w:rsidRPr="00B52DB8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3" w:rsidRPr="00B52DB8" w:rsidRDefault="003F6BD0" w:rsidP="003F6BD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52DB8">
              <w:rPr>
                <w:rFonts w:ascii="PT Astra Serif" w:hAnsi="PT Astra Serif"/>
                <w:b/>
                <w:sz w:val="28"/>
                <w:szCs w:val="28"/>
              </w:rPr>
              <w:t>50</w:t>
            </w:r>
            <w:r w:rsidR="00B06C58" w:rsidRPr="00B52DB8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3" w:rsidRPr="00B52DB8" w:rsidRDefault="003F6BD0" w:rsidP="00103B2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52DB8">
              <w:rPr>
                <w:rFonts w:ascii="PT Astra Serif" w:hAnsi="PT Astra Serif"/>
                <w:b/>
                <w:sz w:val="28"/>
                <w:szCs w:val="28"/>
              </w:rPr>
              <w:t>50</w:t>
            </w:r>
            <w:r w:rsidR="00B06C58" w:rsidRPr="00B52DB8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3" w:rsidRPr="00B52DB8" w:rsidRDefault="00607243" w:rsidP="0060724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80796" w:rsidRPr="00B52DB8" w:rsidRDefault="00980796" w:rsidP="00980796">
      <w:pPr>
        <w:spacing w:after="0"/>
        <w:rPr>
          <w:rFonts w:ascii="PT Astra Serif" w:hAnsi="PT Astra Serif"/>
          <w:b/>
          <w:sz w:val="28"/>
          <w:szCs w:val="28"/>
        </w:rPr>
      </w:pPr>
    </w:p>
    <w:p w:rsidR="00937AA4" w:rsidRPr="00B52DB8" w:rsidRDefault="00937AA4" w:rsidP="00980796">
      <w:pPr>
        <w:spacing w:after="0"/>
        <w:rPr>
          <w:rFonts w:ascii="PT Astra Serif" w:hAnsi="PT Astra Serif"/>
          <w:b/>
          <w:sz w:val="28"/>
          <w:szCs w:val="28"/>
        </w:rPr>
      </w:pPr>
    </w:p>
    <w:p w:rsidR="009A00D7" w:rsidRPr="00B52DB8" w:rsidRDefault="009A00D7" w:rsidP="00980796">
      <w:pPr>
        <w:spacing w:after="0"/>
        <w:rPr>
          <w:rFonts w:ascii="PT Astra Serif" w:hAnsi="PT Astra Serif"/>
          <w:b/>
          <w:sz w:val="28"/>
          <w:szCs w:val="28"/>
        </w:rPr>
      </w:pPr>
    </w:p>
    <w:p w:rsidR="00103B2A" w:rsidRPr="00B52DB8" w:rsidRDefault="00B52DB8" w:rsidP="00103B2A">
      <w:pPr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</w:t>
      </w:r>
      <w:r w:rsidR="005C4C6D" w:rsidRPr="00B52DB8">
        <w:rPr>
          <w:rFonts w:ascii="PT Astra Serif" w:hAnsi="PT Astra Serif"/>
          <w:b/>
          <w:sz w:val="28"/>
          <w:szCs w:val="28"/>
        </w:rPr>
        <w:t>.о. з</w:t>
      </w:r>
      <w:r w:rsidR="00103B2A" w:rsidRPr="00B52DB8">
        <w:rPr>
          <w:rFonts w:ascii="PT Astra Serif" w:hAnsi="PT Astra Serif"/>
          <w:b/>
          <w:sz w:val="28"/>
          <w:szCs w:val="28"/>
        </w:rPr>
        <w:t>аместител</w:t>
      </w:r>
      <w:r w:rsidR="005C4C6D" w:rsidRPr="00B52DB8">
        <w:rPr>
          <w:rFonts w:ascii="PT Astra Serif" w:hAnsi="PT Astra Serif"/>
          <w:b/>
          <w:sz w:val="28"/>
          <w:szCs w:val="28"/>
        </w:rPr>
        <w:t>я</w:t>
      </w:r>
      <w:r w:rsidR="00103B2A" w:rsidRPr="00B52DB8">
        <w:rPr>
          <w:rFonts w:ascii="PT Astra Serif" w:hAnsi="PT Astra Serif"/>
          <w:b/>
          <w:sz w:val="28"/>
          <w:szCs w:val="28"/>
        </w:rPr>
        <w:t xml:space="preserve"> главы </w:t>
      </w:r>
    </w:p>
    <w:p w:rsidR="00103B2A" w:rsidRPr="00B52DB8" w:rsidRDefault="00103B2A" w:rsidP="00103B2A">
      <w:pPr>
        <w:spacing w:after="0"/>
        <w:rPr>
          <w:rFonts w:ascii="PT Astra Serif" w:hAnsi="PT Astra Serif"/>
          <w:b/>
          <w:sz w:val="28"/>
          <w:szCs w:val="28"/>
        </w:rPr>
      </w:pPr>
      <w:r w:rsidRPr="00B52DB8">
        <w:rPr>
          <w:rFonts w:ascii="PT Astra Serif" w:hAnsi="PT Astra Serif"/>
          <w:b/>
          <w:sz w:val="28"/>
          <w:szCs w:val="28"/>
        </w:rPr>
        <w:t xml:space="preserve">администрации Балашовского </w:t>
      </w:r>
    </w:p>
    <w:p w:rsidR="00103B2A" w:rsidRPr="00B52DB8" w:rsidRDefault="00103B2A" w:rsidP="00103B2A">
      <w:pPr>
        <w:spacing w:after="0"/>
        <w:rPr>
          <w:rFonts w:ascii="PT Astra Serif" w:hAnsi="PT Astra Serif"/>
          <w:b/>
          <w:sz w:val="28"/>
          <w:szCs w:val="28"/>
        </w:rPr>
      </w:pPr>
      <w:r w:rsidRPr="00B52DB8">
        <w:rPr>
          <w:rFonts w:ascii="PT Astra Serif" w:hAnsi="PT Astra Serif"/>
          <w:b/>
          <w:sz w:val="28"/>
          <w:szCs w:val="28"/>
        </w:rPr>
        <w:t>муниципального района</w:t>
      </w:r>
    </w:p>
    <w:p w:rsidR="0073235E" w:rsidRPr="00B52DB8" w:rsidRDefault="00103B2A" w:rsidP="00103B2A">
      <w:pPr>
        <w:spacing w:after="0"/>
        <w:rPr>
          <w:rFonts w:ascii="PT Astra Serif" w:hAnsi="PT Astra Serif"/>
          <w:b/>
          <w:sz w:val="28"/>
          <w:szCs w:val="28"/>
        </w:rPr>
      </w:pPr>
      <w:r w:rsidRPr="00B52DB8">
        <w:rPr>
          <w:rFonts w:ascii="PT Astra Serif" w:hAnsi="PT Astra Serif"/>
          <w:b/>
          <w:sz w:val="28"/>
          <w:szCs w:val="28"/>
        </w:rPr>
        <w:t>по социальным вопросам</w:t>
      </w:r>
      <w:r w:rsidRPr="00B52DB8">
        <w:rPr>
          <w:rFonts w:ascii="PT Astra Serif" w:hAnsi="PT Astra Serif"/>
          <w:b/>
          <w:sz w:val="28"/>
          <w:szCs w:val="28"/>
        </w:rPr>
        <w:tab/>
      </w:r>
      <w:r w:rsidRPr="00B52DB8">
        <w:rPr>
          <w:rFonts w:ascii="PT Astra Serif" w:hAnsi="PT Astra Serif"/>
          <w:b/>
          <w:sz w:val="28"/>
          <w:szCs w:val="28"/>
        </w:rPr>
        <w:tab/>
      </w:r>
      <w:r w:rsidRPr="00B52DB8">
        <w:rPr>
          <w:rFonts w:ascii="PT Astra Serif" w:hAnsi="PT Astra Serif"/>
          <w:b/>
          <w:sz w:val="28"/>
          <w:szCs w:val="28"/>
        </w:rPr>
        <w:tab/>
      </w:r>
      <w:r w:rsidRPr="00B52DB8">
        <w:rPr>
          <w:rFonts w:ascii="PT Astra Serif" w:hAnsi="PT Astra Serif"/>
          <w:b/>
          <w:sz w:val="28"/>
          <w:szCs w:val="28"/>
        </w:rPr>
        <w:tab/>
      </w:r>
      <w:r w:rsidRPr="00B52DB8">
        <w:rPr>
          <w:rFonts w:ascii="PT Astra Serif" w:hAnsi="PT Astra Serif"/>
          <w:b/>
          <w:sz w:val="28"/>
          <w:szCs w:val="28"/>
        </w:rPr>
        <w:tab/>
      </w:r>
      <w:r w:rsidRPr="00B52DB8">
        <w:rPr>
          <w:rFonts w:ascii="PT Astra Serif" w:hAnsi="PT Astra Serif"/>
          <w:b/>
          <w:sz w:val="28"/>
          <w:szCs w:val="28"/>
        </w:rPr>
        <w:tab/>
      </w:r>
      <w:r w:rsidR="005C4C6D" w:rsidRPr="00B52DB8">
        <w:rPr>
          <w:rFonts w:ascii="PT Astra Serif" w:hAnsi="PT Astra Serif"/>
          <w:b/>
          <w:sz w:val="28"/>
          <w:szCs w:val="28"/>
        </w:rPr>
        <w:t>А.И. Нестеров</w:t>
      </w:r>
    </w:p>
    <w:sectPr w:rsidR="0073235E" w:rsidRPr="00B52DB8" w:rsidSect="00E96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235E"/>
    <w:rsid w:val="000129DA"/>
    <w:rsid w:val="000152E0"/>
    <w:rsid w:val="000154C3"/>
    <w:rsid w:val="0009682E"/>
    <w:rsid w:val="000F4547"/>
    <w:rsid w:val="00103B2A"/>
    <w:rsid w:val="00105359"/>
    <w:rsid w:val="0013342D"/>
    <w:rsid w:val="00157165"/>
    <w:rsid w:val="001B2DE7"/>
    <w:rsid w:val="001E0BAB"/>
    <w:rsid w:val="00264030"/>
    <w:rsid w:val="00284FCA"/>
    <w:rsid w:val="002948AD"/>
    <w:rsid w:val="002C5F62"/>
    <w:rsid w:val="00301057"/>
    <w:rsid w:val="003F1B4A"/>
    <w:rsid w:val="003F6BD0"/>
    <w:rsid w:val="00455D33"/>
    <w:rsid w:val="00472A29"/>
    <w:rsid w:val="00486235"/>
    <w:rsid w:val="0049456F"/>
    <w:rsid w:val="005236AB"/>
    <w:rsid w:val="0052723E"/>
    <w:rsid w:val="005932FE"/>
    <w:rsid w:val="00595015"/>
    <w:rsid w:val="005A6E7A"/>
    <w:rsid w:val="005B7052"/>
    <w:rsid w:val="005C4C6D"/>
    <w:rsid w:val="00607243"/>
    <w:rsid w:val="006166CA"/>
    <w:rsid w:val="00634C5E"/>
    <w:rsid w:val="00645083"/>
    <w:rsid w:val="006779B1"/>
    <w:rsid w:val="006E4962"/>
    <w:rsid w:val="00712058"/>
    <w:rsid w:val="0073235E"/>
    <w:rsid w:val="00747EDF"/>
    <w:rsid w:val="00830181"/>
    <w:rsid w:val="00857C56"/>
    <w:rsid w:val="00861B4B"/>
    <w:rsid w:val="008C5253"/>
    <w:rsid w:val="008E4BE8"/>
    <w:rsid w:val="00937AA4"/>
    <w:rsid w:val="00971597"/>
    <w:rsid w:val="00980796"/>
    <w:rsid w:val="00992364"/>
    <w:rsid w:val="0099406E"/>
    <w:rsid w:val="009A00D7"/>
    <w:rsid w:val="009A5297"/>
    <w:rsid w:val="009A6CA0"/>
    <w:rsid w:val="00A144B0"/>
    <w:rsid w:val="00AE4DF6"/>
    <w:rsid w:val="00AF1FEF"/>
    <w:rsid w:val="00B06C58"/>
    <w:rsid w:val="00B16E10"/>
    <w:rsid w:val="00B33B4C"/>
    <w:rsid w:val="00B41A4C"/>
    <w:rsid w:val="00B45C70"/>
    <w:rsid w:val="00B52DB8"/>
    <w:rsid w:val="00B648C3"/>
    <w:rsid w:val="00B73B1E"/>
    <w:rsid w:val="00B75A38"/>
    <w:rsid w:val="00B920D5"/>
    <w:rsid w:val="00CD7F5B"/>
    <w:rsid w:val="00CE61F1"/>
    <w:rsid w:val="00CE740D"/>
    <w:rsid w:val="00D31554"/>
    <w:rsid w:val="00D33872"/>
    <w:rsid w:val="00D61A18"/>
    <w:rsid w:val="00D762EC"/>
    <w:rsid w:val="00DC7EB1"/>
    <w:rsid w:val="00E14249"/>
    <w:rsid w:val="00E22828"/>
    <w:rsid w:val="00E36FD9"/>
    <w:rsid w:val="00E60585"/>
    <w:rsid w:val="00E8677E"/>
    <w:rsid w:val="00E96714"/>
    <w:rsid w:val="00EB1C17"/>
    <w:rsid w:val="00F22EA8"/>
    <w:rsid w:val="00F36403"/>
    <w:rsid w:val="00F54977"/>
    <w:rsid w:val="00F66DAF"/>
    <w:rsid w:val="00FD446B"/>
    <w:rsid w:val="00FD62CD"/>
    <w:rsid w:val="00FF2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35E"/>
    <w:pPr>
      <w:ind w:left="720"/>
      <w:contextualSpacing/>
    </w:pPr>
  </w:style>
  <w:style w:type="table" w:styleId="a4">
    <w:name w:val="Table Grid"/>
    <w:basedOn w:val="a1"/>
    <w:uiPriority w:val="59"/>
    <w:rsid w:val="00732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07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B16E1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E8BC1-43D0-4E06-8E9A-FB7471AF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Delo3</cp:lastModifiedBy>
  <cp:revision>2</cp:revision>
  <cp:lastPrinted>2024-12-27T11:04:00Z</cp:lastPrinted>
  <dcterms:created xsi:type="dcterms:W3CDTF">2025-01-10T09:09:00Z</dcterms:created>
  <dcterms:modified xsi:type="dcterms:W3CDTF">2025-01-10T09:09:00Z</dcterms:modified>
</cp:coreProperties>
</file>